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16B8" w14:textId="77777777" w:rsidR="00FA3913" w:rsidRDefault="00FA3913" w:rsidP="00FA391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МУНИЦИПАЛЬНОГО ОБРАЗОВАНИЯ</w:t>
      </w:r>
    </w:p>
    <w:p w14:paraId="6ED2437E" w14:textId="77777777" w:rsidR="00FA3913" w:rsidRDefault="00FA3913" w:rsidP="00FA391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ЦВЫЛЁВСКОЕ СЕЛЬСКОЕ ПОСЕЛЕНИЕ</w:t>
      </w:r>
    </w:p>
    <w:p w14:paraId="137430E3" w14:textId="77777777" w:rsidR="00FA3913" w:rsidRDefault="00FA3913" w:rsidP="00FA391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</w:t>
      </w:r>
      <w:proofErr w:type="gramStart"/>
      <w:r>
        <w:rPr>
          <w:b/>
          <w:bCs/>
          <w:color w:val="000000"/>
        </w:rPr>
        <w:t>МУНИЦИПАЛЬНОГО  РАЙОНА</w:t>
      </w:r>
      <w:proofErr w:type="gramEnd"/>
    </w:p>
    <w:p w14:paraId="6B842E88" w14:textId="77777777" w:rsidR="00FA3913" w:rsidRDefault="00FA3913" w:rsidP="00FA3913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48FA0ED7" w14:textId="77777777" w:rsidR="00FA3913" w:rsidRDefault="00FA3913" w:rsidP="00FA3913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Цвылёвского сельского поселения)</w:t>
      </w:r>
    </w:p>
    <w:p w14:paraId="3C183CA0" w14:textId="77777777" w:rsidR="00FA3913" w:rsidRDefault="00FA3913" w:rsidP="00FA3913">
      <w:pPr>
        <w:jc w:val="center"/>
        <w:rPr>
          <w:color w:val="000000"/>
        </w:rPr>
      </w:pPr>
    </w:p>
    <w:p w14:paraId="08DA9CE5" w14:textId="77777777" w:rsidR="00FA3913" w:rsidRDefault="001176CB" w:rsidP="00FA391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РАСПОРЯЖЕНИЕ</w:t>
      </w:r>
    </w:p>
    <w:p w14:paraId="45C1BDB4" w14:textId="77777777" w:rsidR="00FA3913" w:rsidRDefault="00FA3913" w:rsidP="00FA3913">
      <w:pPr>
        <w:jc w:val="center"/>
        <w:rPr>
          <w:color w:val="000000"/>
        </w:rPr>
      </w:pPr>
    </w:p>
    <w:p w14:paraId="34978B4B" w14:textId="4F0DC951" w:rsidR="00FA3913" w:rsidRDefault="00BC3B8E" w:rsidP="00FA3913">
      <w:pPr>
        <w:jc w:val="both"/>
        <w:rPr>
          <w:color w:val="000000"/>
        </w:rPr>
      </w:pPr>
      <w:r>
        <w:rPr>
          <w:color w:val="000000"/>
        </w:rPr>
        <w:t>от 18</w:t>
      </w:r>
      <w:r w:rsidR="00F53207">
        <w:rPr>
          <w:color w:val="000000"/>
        </w:rPr>
        <w:t xml:space="preserve"> января</w:t>
      </w:r>
      <w:r w:rsidR="009721E2">
        <w:rPr>
          <w:color w:val="000000"/>
        </w:rPr>
        <w:t xml:space="preserve"> 20</w:t>
      </w:r>
      <w:r w:rsidR="00F53207">
        <w:rPr>
          <w:color w:val="000000"/>
        </w:rPr>
        <w:t>2</w:t>
      </w:r>
      <w:r w:rsidR="00FD7EE7">
        <w:rPr>
          <w:color w:val="000000"/>
        </w:rPr>
        <w:t>3</w:t>
      </w:r>
      <w:r w:rsidR="00747313">
        <w:rPr>
          <w:color w:val="000000"/>
        </w:rPr>
        <w:t xml:space="preserve"> года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7313">
        <w:rPr>
          <w:color w:val="000000"/>
        </w:rPr>
        <w:t>№ 09-</w:t>
      </w:r>
      <w:r w:rsidR="00FD7EE7">
        <w:rPr>
          <w:color w:val="000000"/>
        </w:rPr>
        <w:t>2</w:t>
      </w:r>
      <w:r w:rsidR="00FA3913">
        <w:rPr>
          <w:color w:val="000000"/>
        </w:rPr>
        <w:t>-</w:t>
      </w:r>
      <w:r w:rsidR="001176CB">
        <w:rPr>
          <w:color w:val="000000"/>
        </w:rPr>
        <w:t>р</w:t>
      </w:r>
      <w:r w:rsidR="00FA3913">
        <w:rPr>
          <w:color w:val="000000"/>
        </w:rPr>
        <w:t>а</w:t>
      </w:r>
    </w:p>
    <w:p w14:paraId="34C77B1D" w14:textId="279FB581" w:rsidR="00FA3913" w:rsidRDefault="00FA3913" w:rsidP="00FA3913">
      <w:pPr>
        <w:jc w:val="both"/>
        <w:rPr>
          <w:color w:val="000000"/>
        </w:rPr>
      </w:pPr>
    </w:p>
    <w:p w14:paraId="3502D82D" w14:textId="77777777" w:rsidR="003C06FC" w:rsidRDefault="003C06FC" w:rsidP="00FA3913">
      <w:pPr>
        <w:jc w:val="both"/>
        <w:rPr>
          <w:color w:val="000000"/>
        </w:rPr>
      </w:pPr>
    </w:p>
    <w:p w14:paraId="63CACA38" w14:textId="77777777" w:rsidR="00FA3913" w:rsidRDefault="00FA3913" w:rsidP="00BC3B8E">
      <w:pPr>
        <w:ind w:right="5101"/>
        <w:jc w:val="both"/>
        <w:rPr>
          <w:color w:val="000000"/>
        </w:rPr>
      </w:pPr>
      <w:r>
        <w:rPr>
          <w:color w:val="000000"/>
        </w:rPr>
        <w:t xml:space="preserve">Об утверждении резерва </w:t>
      </w:r>
      <w:r w:rsidR="00956F7B">
        <w:rPr>
          <w:color w:val="000000"/>
        </w:rPr>
        <w:t xml:space="preserve">управленческих </w:t>
      </w:r>
      <w:r>
        <w:rPr>
          <w:color w:val="000000"/>
        </w:rPr>
        <w:t>кадров</w:t>
      </w:r>
      <w:r w:rsidR="00956F7B">
        <w:rPr>
          <w:color w:val="000000"/>
        </w:rPr>
        <w:t xml:space="preserve"> администрации Цвылёвс</w:t>
      </w:r>
      <w:r w:rsidR="009721E2">
        <w:rPr>
          <w:color w:val="000000"/>
        </w:rPr>
        <w:t>кого сельского поселения на 20</w:t>
      </w:r>
      <w:r w:rsidR="00DA3A55">
        <w:rPr>
          <w:color w:val="000000"/>
        </w:rPr>
        <w:t>2</w:t>
      </w:r>
      <w:r w:rsidR="00FD7EE7">
        <w:rPr>
          <w:color w:val="000000"/>
        </w:rPr>
        <w:t>3</w:t>
      </w:r>
      <w:r w:rsidR="00956F7B">
        <w:rPr>
          <w:color w:val="000000"/>
        </w:rPr>
        <w:t xml:space="preserve"> год</w:t>
      </w:r>
    </w:p>
    <w:p w14:paraId="75BCB981" w14:textId="00803800" w:rsidR="00FA3913" w:rsidRDefault="00FA3913" w:rsidP="00956F7B">
      <w:pPr>
        <w:ind w:right="4854"/>
        <w:jc w:val="both"/>
        <w:rPr>
          <w:color w:val="000000"/>
        </w:rPr>
      </w:pPr>
    </w:p>
    <w:p w14:paraId="51F10D7F" w14:textId="77777777" w:rsidR="003C06FC" w:rsidRDefault="003C06FC" w:rsidP="00956F7B">
      <w:pPr>
        <w:ind w:right="4854"/>
        <w:jc w:val="both"/>
        <w:rPr>
          <w:color w:val="000000"/>
        </w:rPr>
      </w:pPr>
    </w:p>
    <w:p w14:paraId="64259108" w14:textId="59878F92" w:rsidR="00174789" w:rsidRDefault="00FA3913" w:rsidP="00BC3B8E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 w:rsidR="00BC3B8E">
        <w:rPr>
          <w:color w:val="000000"/>
        </w:rPr>
        <w:t>целях исполнения</w:t>
      </w:r>
      <w:r>
        <w:rPr>
          <w:color w:val="000000"/>
        </w:rPr>
        <w:t xml:space="preserve"> </w:t>
      </w:r>
      <w:r w:rsidR="00956F7B">
        <w:rPr>
          <w:color w:val="000000"/>
        </w:rPr>
        <w:t>Положения о порядке формирован</w:t>
      </w:r>
      <w:r w:rsidR="005847F6">
        <w:rPr>
          <w:color w:val="000000"/>
        </w:rPr>
        <w:t>ия резерва управленческих кадров администрации Цвылёвского сельского поселения</w:t>
      </w:r>
      <w:r w:rsidR="00174789">
        <w:rPr>
          <w:color w:val="000000"/>
        </w:rPr>
        <w:t xml:space="preserve">, </w:t>
      </w:r>
      <w:r w:rsidR="00340825">
        <w:rPr>
          <w:color w:val="000000"/>
        </w:rPr>
        <w:t>утвержденного</w:t>
      </w:r>
      <w:r w:rsidR="00174789">
        <w:rPr>
          <w:color w:val="000000"/>
        </w:rPr>
        <w:t xml:space="preserve"> постановлением</w:t>
      </w:r>
      <w:r w:rsidR="00956F7B">
        <w:rPr>
          <w:color w:val="000000"/>
        </w:rPr>
        <w:t xml:space="preserve"> </w:t>
      </w:r>
      <w:r w:rsidR="00174789">
        <w:rPr>
          <w:color w:val="000000"/>
        </w:rPr>
        <w:t xml:space="preserve">от 17 ноября 2011 года № 09-171-а </w:t>
      </w:r>
      <w:r w:rsidR="005847F6">
        <w:t>и в соответствии с Федеральным законом от 02 марта 2007 года №</w:t>
      </w:r>
      <w:r w:rsidR="003C06FC">
        <w:t> </w:t>
      </w:r>
      <w:r w:rsidR="005847F6">
        <w:t>25-ФЗ «О муниципальной службе в Российской Федерации</w:t>
      </w:r>
      <w:r w:rsidR="00C71401">
        <w:t>»</w:t>
      </w:r>
      <w:r w:rsidR="009721E2">
        <w:t>,</w:t>
      </w:r>
      <w:r w:rsidR="005847F6">
        <w:rPr>
          <w:color w:val="000000"/>
        </w:rPr>
        <w:t xml:space="preserve"> </w:t>
      </w:r>
      <w:r w:rsidR="00174789">
        <w:rPr>
          <w:color w:val="000000"/>
        </w:rPr>
        <w:t>администрация Цвылёвского сельского поселения</w:t>
      </w:r>
    </w:p>
    <w:p w14:paraId="1039D3D3" w14:textId="77777777" w:rsidR="00174789" w:rsidRDefault="00174789" w:rsidP="00BC3B8E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ПОСТАНОВЛЯЕТ:</w:t>
      </w:r>
    </w:p>
    <w:p w14:paraId="157FF90E" w14:textId="777D25D7" w:rsidR="00C71401" w:rsidRDefault="00174789" w:rsidP="00BC3B8E">
      <w:pPr>
        <w:spacing w:after="120"/>
        <w:ind w:firstLine="709"/>
        <w:jc w:val="both"/>
      </w:pPr>
      <w:r>
        <w:rPr>
          <w:color w:val="000000"/>
        </w:rPr>
        <w:t>1. У</w:t>
      </w:r>
      <w:r w:rsidR="00FA3913">
        <w:rPr>
          <w:color w:val="000000"/>
        </w:rPr>
        <w:t xml:space="preserve">твердить </w:t>
      </w:r>
      <w:r w:rsidR="00956F7B">
        <w:rPr>
          <w:color w:val="000000"/>
        </w:rPr>
        <w:t>резерв</w:t>
      </w:r>
      <w:r w:rsidR="00956F7B" w:rsidRPr="00956F7B">
        <w:rPr>
          <w:color w:val="000000"/>
        </w:rPr>
        <w:t xml:space="preserve"> </w:t>
      </w:r>
      <w:r w:rsidR="00956F7B">
        <w:rPr>
          <w:color w:val="000000"/>
        </w:rPr>
        <w:t>управленческих кадров администрации Цвылёвс</w:t>
      </w:r>
      <w:r w:rsidR="00747313">
        <w:rPr>
          <w:color w:val="000000"/>
        </w:rPr>
        <w:t>кого сельского поселения на 20</w:t>
      </w:r>
      <w:r w:rsidR="00DA3A55">
        <w:rPr>
          <w:color w:val="000000"/>
        </w:rPr>
        <w:t>2</w:t>
      </w:r>
      <w:r w:rsidR="00FD7EE7">
        <w:rPr>
          <w:color w:val="000000"/>
        </w:rPr>
        <w:t>3</w:t>
      </w:r>
      <w:r w:rsidR="00956F7B">
        <w:rPr>
          <w:color w:val="000000"/>
        </w:rPr>
        <w:t xml:space="preserve"> год </w:t>
      </w:r>
      <w:r w:rsidR="00C71401">
        <w:rPr>
          <w:color w:val="000000"/>
        </w:rPr>
        <w:t>(приложение №</w:t>
      </w:r>
      <w:r w:rsidR="003C06FC">
        <w:rPr>
          <w:color w:val="000000"/>
        </w:rPr>
        <w:t> </w:t>
      </w:r>
      <w:r w:rsidR="00C71401">
        <w:rPr>
          <w:color w:val="000000"/>
        </w:rPr>
        <w:t>1)</w:t>
      </w:r>
      <w:r w:rsidR="00956F7B">
        <w:rPr>
          <w:color w:val="000000"/>
        </w:rPr>
        <w:t>.</w:t>
      </w:r>
    </w:p>
    <w:p w14:paraId="698258CA" w14:textId="1721A33E" w:rsidR="00956F7B" w:rsidRPr="00C71401" w:rsidRDefault="00C71401" w:rsidP="00BC3B8E">
      <w:pPr>
        <w:spacing w:after="120"/>
        <w:ind w:firstLine="709"/>
        <w:jc w:val="both"/>
        <w:rPr>
          <w:color w:val="000000"/>
        </w:rPr>
      </w:pPr>
      <w:r>
        <w:t>2.Утвердить резерв управленческих кадров муниципальных учреждений Цвылёвс</w:t>
      </w:r>
      <w:r w:rsidR="00747313">
        <w:t>кого сельского поселения на 20</w:t>
      </w:r>
      <w:r w:rsidR="00DA3A55">
        <w:t>2</w:t>
      </w:r>
      <w:r w:rsidR="00FD7EE7">
        <w:t>3</w:t>
      </w:r>
      <w:r>
        <w:t xml:space="preserve"> год (приложение №</w:t>
      </w:r>
      <w:r w:rsidR="003C06FC">
        <w:t> </w:t>
      </w:r>
      <w:r>
        <w:t>2).</w:t>
      </w:r>
    </w:p>
    <w:p w14:paraId="48951AE5" w14:textId="77777777" w:rsidR="00956F7B" w:rsidRDefault="00956F7B" w:rsidP="00956F7B">
      <w:pPr>
        <w:ind w:right="-6" w:firstLine="720"/>
        <w:jc w:val="both"/>
        <w:rPr>
          <w:color w:val="000000"/>
        </w:rPr>
      </w:pPr>
    </w:p>
    <w:p w14:paraId="1B35910B" w14:textId="77777777" w:rsidR="00FA3913" w:rsidRDefault="00FA3913" w:rsidP="00956F7B">
      <w:pPr>
        <w:ind w:right="-6" w:firstLine="495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10A2244" w14:textId="77777777" w:rsidR="00FA3913" w:rsidRDefault="00FA3913" w:rsidP="00FA3913">
      <w:pPr>
        <w:ind w:firstLine="225"/>
        <w:jc w:val="both"/>
        <w:rPr>
          <w:color w:val="000000"/>
        </w:rPr>
      </w:pPr>
    </w:p>
    <w:p w14:paraId="2CD191A7" w14:textId="77777777" w:rsidR="00FA3913" w:rsidRDefault="00FA3913" w:rsidP="008C496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</w:t>
      </w:r>
      <w:r w:rsidR="008C496D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</w:t>
      </w:r>
      <w:r w:rsidR="00DA3A55">
        <w:rPr>
          <w:color w:val="000000"/>
        </w:rPr>
        <w:t>В.А. Ефимов</w:t>
      </w:r>
    </w:p>
    <w:p w14:paraId="7ECD6C63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29C3FF10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5F1CCE45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6F221584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09A04ABD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655FE9C8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2B98958B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17ADC0F4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7FD000BE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69B96A63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0933516D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51904B7A" w14:textId="68080841" w:rsidR="008C496D" w:rsidRDefault="008C496D" w:rsidP="008C496D">
      <w:pPr>
        <w:ind w:firstLine="225"/>
        <w:jc w:val="both"/>
        <w:rPr>
          <w:color w:val="000000"/>
        </w:rPr>
      </w:pPr>
    </w:p>
    <w:p w14:paraId="1731970F" w14:textId="77777777" w:rsidR="00BC3B8E" w:rsidRDefault="00BC3B8E" w:rsidP="008C496D">
      <w:pPr>
        <w:ind w:firstLine="225"/>
        <w:jc w:val="both"/>
        <w:rPr>
          <w:color w:val="000000"/>
        </w:rPr>
      </w:pPr>
    </w:p>
    <w:p w14:paraId="27AC5A31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1A0CDF99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7AEAA33B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1685068C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0858E2EF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55069588" w14:textId="77777777" w:rsidR="008C496D" w:rsidRDefault="008C496D" w:rsidP="008C496D">
      <w:pPr>
        <w:ind w:firstLine="225"/>
        <w:jc w:val="both"/>
        <w:rPr>
          <w:color w:val="000000"/>
        </w:rPr>
      </w:pPr>
    </w:p>
    <w:p w14:paraId="78A370C6" w14:textId="6A15F940" w:rsidR="008C496D" w:rsidRDefault="00D03415" w:rsidP="008C496D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Тюпина</w:t>
      </w:r>
      <w:proofErr w:type="spellEnd"/>
      <w:r w:rsidR="00BC3B8E" w:rsidRPr="00BC3B8E">
        <w:rPr>
          <w:color w:val="000000"/>
          <w:sz w:val="20"/>
          <w:szCs w:val="20"/>
        </w:rPr>
        <w:t xml:space="preserve"> </w:t>
      </w:r>
      <w:r w:rsidR="00BC3B8E" w:rsidRPr="008C496D">
        <w:rPr>
          <w:color w:val="000000"/>
          <w:sz w:val="20"/>
          <w:szCs w:val="20"/>
        </w:rPr>
        <w:t>Л.Б.</w:t>
      </w:r>
      <w:r w:rsidR="008C496D" w:rsidRPr="008C496D">
        <w:rPr>
          <w:color w:val="000000"/>
          <w:sz w:val="20"/>
          <w:szCs w:val="20"/>
        </w:rPr>
        <w:t>,</w:t>
      </w:r>
    </w:p>
    <w:p w14:paraId="312A4B20" w14:textId="77777777" w:rsidR="008C496D" w:rsidRPr="008C496D" w:rsidRDefault="008C496D" w:rsidP="008C496D">
      <w:pPr>
        <w:rPr>
          <w:color w:val="000000"/>
          <w:sz w:val="20"/>
          <w:szCs w:val="20"/>
        </w:rPr>
        <w:sectPr w:rsidR="008C496D" w:rsidRPr="008C496D" w:rsidSect="00FA39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C496D">
        <w:rPr>
          <w:color w:val="000000"/>
          <w:sz w:val="20"/>
          <w:szCs w:val="20"/>
        </w:rPr>
        <w:t>37-280</w:t>
      </w:r>
    </w:p>
    <w:p w14:paraId="3E90D361" w14:textId="613360CE" w:rsidR="006A7FBB" w:rsidRDefault="00BC3B8E" w:rsidP="00BC3B8E">
      <w:pPr>
        <w:ind w:left="10915" w:right="-31"/>
        <w:jc w:val="center"/>
      </w:pPr>
      <w:r>
        <w:lastRenderedPageBreak/>
        <w:t>Утверждён</w:t>
      </w:r>
    </w:p>
    <w:p w14:paraId="550A1863" w14:textId="39D29D46" w:rsidR="001176CB" w:rsidRDefault="001176CB" w:rsidP="00BC3B8E">
      <w:pPr>
        <w:ind w:left="10915" w:right="-31"/>
        <w:jc w:val="center"/>
        <w:rPr>
          <w:b/>
          <w:bCs/>
          <w:color w:val="000000"/>
        </w:rPr>
      </w:pPr>
      <w:r>
        <w:t>распоряже</w:t>
      </w:r>
      <w:r w:rsidR="008042FD">
        <w:t>нием администрации</w:t>
      </w:r>
    </w:p>
    <w:p w14:paraId="7F567A3C" w14:textId="5FE865E3" w:rsidR="008042FD" w:rsidRDefault="008042FD" w:rsidP="00BC3B8E">
      <w:pPr>
        <w:ind w:left="10915" w:right="-31"/>
        <w:jc w:val="center"/>
        <w:rPr>
          <w:bCs/>
          <w:color w:val="000000"/>
        </w:rPr>
      </w:pPr>
      <w:r w:rsidRPr="008042FD">
        <w:rPr>
          <w:bCs/>
          <w:color w:val="000000"/>
        </w:rPr>
        <w:t>Цвылёвского сельского поселения</w:t>
      </w:r>
    </w:p>
    <w:p w14:paraId="339C3BB2" w14:textId="77777777" w:rsidR="008C496D" w:rsidRDefault="008C496D" w:rsidP="00BC3B8E">
      <w:pPr>
        <w:ind w:left="10915" w:right="-31"/>
        <w:jc w:val="center"/>
        <w:rPr>
          <w:bCs/>
          <w:color w:val="000000"/>
        </w:rPr>
      </w:pPr>
      <w:r>
        <w:rPr>
          <w:bCs/>
          <w:color w:val="000000"/>
        </w:rPr>
        <w:t>о</w:t>
      </w:r>
      <w:r w:rsidR="008042FD">
        <w:rPr>
          <w:bCs/>
          <w:color w:val="000000"/>
        </w:rPr>
        <w:t xml:space="preserve">т </w:t>
      </w:r>
      <w:r w:rsidR="00F53207">
        <w:rPr>
          <w:bCs/>
          <w:color w:val="000000"/>
        </w:rPr>
        <w:t>1</w:t>
      </w:r>
      <w:r w:rsidR="00DA3A55">
        <w:rPr>
          <w:bCs/>
          <w:color w:val="000000"/>
        </w:rPr>
        <w:t xml:space="preserve">8 </w:t>
      </w:r>
      <w:r w:rsidR="00F53207">
        <w:rPr>
          <w:bCs/>
          <w:color w:val="000000"/>
        </w:rPr>
        <w:t>янва</w:t>
      </w:r>
      <w:r w:rsidR="00DA3A55">
        <w:rPr>
          <w:bCs/>
          <w:color w:val="000000"/>
        </w:rPr>
        <w:t>ря 20</w:t>
      </w:r>
      <w:r w:rsidR="00F53207">
        <w:rPr>
          <w:bCs/>
          <w:color w:val="000000"/>
        </w:rPr>
        <w:t>2</w:t>
      </w:r>
      <w:r w:rsidR="00FD7EE7">
        <w:rPr>
          <w:bCs/>
          <w:color w:val="000000"/>
        </w:rPr>
        <w:t>3</w:t>
      </w:r>
      <w:r w:rsidR="008042FD">
        <w:rPr>
          <w:bCs/>
          <w:color w:val="000000"/>
        </w:rPr>
        <w:t xml:space="preserve"> года № 09-</w:t>
      </w:r>
      <w:r w:rsidR="00FD7EE7">
        <w:rPr>
          <w:bCs/>
          <w:color w:val="000000"/>
        </w:rPr>
        <w:t>2</w:t>
      </w:r>
      <w:r w:rsidR="008042FD">
        <w:rPr>
          <w:bCs/>
          <w:color w:val="000000"/>
        </w:rPr>
        <w:t>-</w:t>
      </w:r>
      <w:r w:rsidR="001176CB">
        <w:rPr>
          <w:bCs/>
          <w:color w:val="000000"/>
        </w:rPr>
        <w:t>р</w:t>
      </w:r>
      <w:r w:rsidR="008042FD">
        <w:rPr>
          <w:bCs/>
          <w:color w:val="000000"/>
        </w:rPr>
        <w:t>а</w:t>
      </w:r>
    </w:p>
    <w:p w14:paraId="0BAAE4B9" w14:textId="71999F09" w:rsidR="008042FD" w:rsidRPr="008042FD" w:rsidRDefault="008C496D" w:rsidP="00BC3B8E">
      <w:pPr>
        <w:ind w:left="10915" w:right="-31"/>
        <w:jc w:val="center"/>
        <w:rPr>
          <w:color w:val="000000"/>
        </w:rPr>
      </w:pPr>
      <w:r>
        <w:rPr>
          <w:bCs/>
          <w:color w:val="000000"/>
        </w:rPr>
        <w:t>(приложение</w:t>
      </w:r>
      <w:r w:rsidR="009B6A86">
        <w:rPr>
          <w:bCs/>
          <w:color w:val="000000"/>
        </w:rPr>
        <w:t>№1</w:t>
      </w:r>
      <w:r>
        <w:rPr>
          <w:bCs/>
          <w:color w:val="000000"/>
        </w:rPr>
        <w:t>)</w:t>
      </w:r>
    </w:p>
    <w:p w14:paraId="36154481" w14:textId="77777777" w:rsidR="008042FD" w:rsidRDefault="008042FD" w:rsidP="008042FD">
      <w:pPr>
        <w:jc w:val="center"/>
        <w:rPr>
          <w:color w:val="000000"/>
        </w:rPr>
      </w:pPr>
    </w:p>
    <w:p w14:paraId="31A4EEFE" w14:textId="487753D8" w:rsidR="00BC3B8E" w:rsidRPr="00BC3B8E" w:rsidRDefault="008042FD" w:rsidP="00BC3B8E">
      <w:pPr>
        <w:ind w:right="-1090"/>
        <w:jc w:val="center"/>
        <w:rPr>
          <w:color w:val="000000"/>
        </w:rPr>
      </w:pPr>
      <w:r>
        <w:rPr>
          <w:color w:val="000000"/>
        </w:rPr>
        <w:t>РЕЗЕРВ</w:t>
      </w:r>
      <w:r w:rsidR="00BC3B8E">
        <w:rPr>
          <w:color w:val="000000"/>
        </w:rPr>
        <w:br/>
      </w:r>
      <w:r w:rsidR="00BC3B8E" w:rsidRPr="00BC3B8E">
        <w:rPr>
          <w:color w:val="000000"/>
        </w:rPr>
        <w:t xml:space="preserve">управленческих кадров администрации </w:t>
      </w:r>
      <w:r w:rsidR="00BC3B8E">
        <w:rPr>
          <w:color w:val="000000"/>
        </w:rPr>
        <w:t>Ц</w:t>
      </w:r>
      <w:r w:rsidR="00BC3B8E" w:rsidRPr="00BC3B8E">
        <w:rPr>
          <w:color w:val="000000"/>
        </w:rPr>
        <w:t>вылёвского сельского поселения</w:t>
      </w:r>
    </w:p>
    <w:p w14:paraId="2B91315C" w14:textId="1F714D15" w:rsidR="008042FD" w:rsidRDefault="00BC3B8E" w:rsidP="00BC3B8E">
      <w:pPr>
        <w:jc w:val="center"/>
        <w:rPr>
          <w:color w:val="000000"/>
        </w:rPr>
      </w:pPr>
      <w:r w:rsidRPr="00BC3B8E">
        <w:rPr>
          <w:color w:val="000000"/>
        </w:rPr>
        <w:t>на 2023 год</w:t>
      </w:r>
    </w:p>
    <w:tbl>
      <w:tblPr>
        <w:tblpPr w:leftFromText="180" w:rightFromText="180" w:vertAnchor="text" w:horzAnchor="margin" w:tblpXSpec="center" w:tblpY="38"/>
        <w:tblW w:w="158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35"/>
        <w:gridCol w:w="1605"/>
        <w:gridCol w:w="1815"/>
        <w:gridCol w:w="877"/>
        <w:gridCol w:w="2032"/>
        <w:gridCol w:w="1843"/>
        <w:gridCol w:w="1368"/>
        <w:gridCol w:w="1785"/>
        <w:gridCol w:w="1995"/>
      </w:tblGrid>
      <w:tr w:rsidR="0046435C" w:rsidRPr="00DF0EE2" w14:paraId="103896D0" w14:textId="77777777" w:rsidTr="00BC3B8E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C1F6E62" w14:textId="013A08BE" w:rsidR="0046435C" w:rsidRPr="004C4D9A" w:rsidRDefault="0046435C" w:rsidP="0046435C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 xml:space="preserve">№ </w:t>
            </w:r>
          </w:p>
          <w:p w14:paraId="5CDAAF3E" w14:textId="77777777" w:rsidR="0046435C" w:rsidRPr="004C4D9A" w:rsidRDefault="0046435C" w:rsidP="0046435C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C876FBC" w14:textId="3D6E2BD2" w:rsidR="0046435C" w:rsidRPr="004C4D9A" w:rsidRDefault="0046435C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Должность, на которую формируется</w:t>
            </w:r>
            <w:r w:rsidR="00BC3B8E" w:rsidRP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 xml:space="preserve">резерв управленческих кадров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483131B" w14:textId="0158163D" w:rsidR="0046435C" w:rsidRPr="004C4D9A" w:rsidRDefault="0046435C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Фамилия, имя, отчество,</w:t>
            </w:r>
            <w:r w:rsidR="00BC3B8E" w:rsidRP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F5330BB" w14:textId="7C0BD3C4" w:rsidR="0046435C" w:rsidRPr="004C4D9A" w:rsidRDefault="0046435C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Образование,</w:t>
            </w:r>
            <w:r w:rsidR="00BC3B8E" w:rsidRP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 xml:space="preserve">название учебного заведения, дата окончания, специальность 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F473B7D" w14:textId="2376D23F" w:rsidR="0046435C" w:rsidRPr="004C4D9A" w:rsidRDefault="00BC3B8E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Учёная</w:t>
            </w:r>
            <w:r w:rsidR="0046435C" w:rsidRPr="004C4D9A">
              <w:rPr>
                <w:color w:val="000000"/>
                <w:sz w:val="22"/>
                <w:szCs w:val="22"/>
              </w:rPr>
              <w:t xml:space="preserve"> степень,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6435C" w:rsidRPr="004C4D9A">
              <w:rPr>
                <w:color w:val="000000"/>
                <w:sz w:val="22"/>
                <w:szCs w:val="22"/>
              </w:rPr>
              <w:t xml:space="preserve">звание </w:t>
            </w: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A027EF7" w14:textId="78CD83F0" w:rsidR="0046435C" w:rsidRPr="004C4D9A" w:rsidRDefault="0046435C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Место работы (службы),</w:t>
            </w:r>
            <w:r w:rsidR="00BC3B8E" w:rsidRP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>занимаемая</w:t>
            </w:r>
            <w:r w:rsidR="00BC3B8E" w:rsidRP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>должность и дата назначения</w:t>
            </w:r>
            <w:r w:rsidR="00BC3B8E" w:rsidRP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>на должность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649D474" w14:textId="6D295B43" w:rsidR="0046435C" w:rsidRPr="004C4D9A" w:rsidRDefault="0046435C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Стаж государственной</w:t>
            </w:r>
            <w:r w:rsidR="00BC3B8E" w:rsidRP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>службы (муниципальной)</w:t>
            </w:r>
            <w:r w:rsidR="00BC3B8E">
              <w:rPr>
                <w:color w:val="000000"/>
                <w:sz w:val="22"/>
                <w:szCs w:val="22"/>
              </w:rPr>
              <w:br/>
            </w:r>
            <w:r w:rsidRPr="004C4D9A">
              <w:rPr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44DB999" w14:textId="03CC247A" w:rsidR="0046435C" w:rsidRPr="00BC3B8E" w:rsidRDefault="0046435C" w:rsidP="0046435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C4D9A">
              <w:rPr>
                <w:color w:val="000000"/>
                <w:sz w:val="22"/>
                <w:szCs w:val="22"/>
              </w:rPr>
              <w:t>Стаж руководящей</w:t>
            </w:r>
            <w:r w:rsidR="00BC3B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4D60662" w14:textId="77777777" w:rsidR="0046435C" w:rsidRPr="004C4D9A" w:rsidRDefault="0046435C" w:rsidP="0046435C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 xml:space="preserve">работы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AD12FD7" w14:textId="5CCE7944" w:rsidR="0046435C" w:rsidRPr="004C4D9A" w:rsidRDefault="0046435C" w:rsidP="0046435C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№ документа и дата зачисления</w:t>
            </w:r>
            <w:r w:rsidR="00BC3B8E" w:rsidRP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 xml:space="preserve">в резерв управленческих    </w:t>
            </w:r>
          </w:p>
          <w:p w14:paraId="46253FC5" w14:textId="77777777" w:rsidR="0046435C" w:rsidRPr="004C4D9A" w:rsidRDefault="0046435C" w:rsidP="0046435C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 xml:space="preserve">кадров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64E2D9C" w14:textId="7C745E76" w:rsidR="0046435C" w:rsidRPr="004C4D9A" w:rsidRDefault="0046435C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 xml:space="preserve">Ф.И.О. и занимаемая </w:t>
            </w:r>
            <w:r w:rsidR="00BC3B8E" w:rsidRPr="004C4D9A">
              <w:rPr>
                <w:color w:val="000000"/>
                <w:sz w:val="22"/>
                <w:szCs w:val="22"/>
              </w:rPr>
              <w:t>должность руководителя</w:t>
            </w:r>
            <w:r w:rsidRPr="004C4D9A">
              <w:rPr>
                <w:color w:val="000000"/>
                <w:sz w:val="22"/>
                <w:szCs w:val="22"/>
              </w:rPr>
              <w:t xml:space="preserve"> подготовки лица, </w:t>
            </w:r>
            <w:r w:rsidR="00BC3B8E" w:rsidRPr="004C4D9A">
              <w:rPr>
                <w:color w:val="000000"/>
                <w:sz w:val="22"/>
                <w:szCs w:val="22"/>
              </w:rPr>
              <w:t>включённого</w:t>
            </w:r>
            <w:r w:rsidRPr="004C4D9A">
              <w:rPr>
                <w:color w:val="000000"/>
                <w:sz w:val="22"/>
                <w:szCs w:val="22"/>
              </w:rPr>
              <w:t xml:space="preserve"> в резерв </w:t>
            </w:r>
          </w:p>
        </w:tc>
      </w:tr>
      <w:tr w:rsidR="0046435C" w:rsidRPr="00B00497" w14:paraId="677F1ED0" w14:textId="77777777" w:rsidTr="00BC3B8E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5FE5492" w14:textId="77777777" w:rsidR="0046435C" w:rsidRPr="00B00497" w:rsidRDefault="0046435C" w:rsidP="0046435C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1.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8FF48EB" w14:textId="77777777" w:rsidR="0046435C" w:rsidRPr="00B00497" w:rsidRDefault="0046435C" w:rsidP="0046435C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Глава администрации Цвылёвского сельского поселения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49D3E15" w14:textId="77777777" w:rsidR="00DA3A55" w:rsidRDefault="00DA3A55" w:rsidP="00DA3A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Коцюбо</w:t>
            </w:r>
            <w:proofErr w:type="spellEnd"/>
            <w:r>
              <w:rPr>
                <w:sz w:val="20"/>
                <w:szCs w:val="20"/>
              </w:rPr>
              <w:t xml:space="preserve"> Иван Сергеевич</w:t>
            </w:r>
            <w:r w:rsidR="0046435C" w:rsidRPr="00B004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26.03</w:t>
            </w:r>
          </w:p>
          <w:p w14:paraId="3F6375E2" w14:textId="77777777" w:rsidR="0046435C" w:rsidRPr="00B00497" w:rsidRDefault="00DA3A55" w:rsidP="00DA3A5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  <w:r w:rsidR="0046435C" w:rsidRPr="00B00497"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5AE392A" w14:textId="77777777" w:rsidR="0046435C" w:rsidRPr="00834A02" w:rsidRDefault="0046435C" w:rsidP="00DA3A55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</w:t>
            </w:r>
            <w:r w:rsidRPr="00B00497">
              <w:rPr>
                <w:sz w:val="20"/>
                <w:szCs w:val="20"/>
              </w:rPr>
              <w:t xml:space="preserve">Высшее, СПБ гос. </w:t>
            </w:r>
            <w:r w:rsidR="00DA3A55">
              <w:rPr>
                <w:sz w:val="20"/>
                <w:szCs w:val="20"/>
              </w:rPr>
              <w:t>Аграрный у</w:t>
            </w:r>
            <w:r w:rsidRPr="00B00497">
              <w:rPr>
                <w:sz w:val="20"/>
                <w:szCs w:val="20"/>
              </w:rPr>
              <w:t>ниверситет</w:t>
            </w:r>
            <w:r w:rsidR="00834A02">
              <w:rPr>
                <w:sz w:val="20"/>
                <w:szCs w:val="20"/>
              </w:rPr>
              <w:t xml:space="preserve">, </w:t>
            </w:r>
            <w:r w:rsidR="00DA3A55">
              <w:rPr>
                <w:sz w:val="20"/>
                <w:szCs w:val="20"/>
              </w:rPr>
              <w:t>2001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7D3E6D5" w14:textId="77777777" w:rsidR="0046435C" w:rsidRPr="00B00497" w:rsidRDefault="0046435C" w:rsidP="0046435C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74B6CC5" w14:textId="77777777" w:rsidR="0046435C" w:rsidRPr="00B00497" w:rsidRDefault="0046435C" w:rsidP="00DA3A55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Администрация Цвылёвского сельского пос</w:t>
            </w:r>
            <w:r w:rsidR="00AF05EF">
              <w:rPr>
                <w:sz w:val="20"/>
                <w:szCs w:val="20"/>
              </w:rPr>
              <w:t xml:space="preserve">еления, </w:t>
            </w:r>
            <w:r w:rsidR="00DA3A55">
              <w:rPr>
                <w:sz w:val="20"/>
                <w:szCs w:val="20"/>
              </w:rPr>
              <w:t>специалист 1 категории</w:t>
            </w:r>
            <w:r w:rsidRPr="00B00497">
              <w:rPr>
                <w:sz w:val="20"/>
                <w:szCs w:val="20"/>
              </w:rPr>
              <w:t xml:space="preserve">, </w:t>
            </w:r>
            <w:r w:rsidR="00DA3A55">
              <w:rPr>
                <w:sz w:val="20"/>
                <w:szCs w:val="20"/>
              </w:rPr>
              <w:t>24</w:t>
            </w:r>
            <w:r w:rsidRPr="00B00497">
              <w:rPr>
                <w:sz w:val="20"/>
                <w:szCs w:val="20"/>
              </w:rPr>
              <w:t>.02.201</w:t>
            </w:r>
            <w:r w:rsidR="00DA3A55">
              <w:rPr>
                <w:sz w:val="20"/>
                <w:szCs w:val="20"/>
              </w:rPr>
              <w:t>6</w:t>
            </w:r>
            <w:r w:rsidRPr="00B00497">
              <w:rPr>
                <w:sz w:val="20"/>
                <w:szCs w:val="20"/>
              </w:rPr>
              <w:t xml:space="preserve"> г.</w:t>
            </w:r>
            <w:r w:rsidR="00DA3A55">
              <w:rPr>
                <w:sz w:val="20"/>
                <w:szCs w:val="20"/>
              </w:rPr>
              <w:t xml:space="preserve">, заместитель главы администрации 11.11.2019г.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39890EB" w14:textId="77777777" w:rsidR="0046435C" w:rsidRPr="00B00497" w:rsidRDefault="0046435C" w:rsidP="00FD7EE7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</w:t>
            </w:r>
            <w:r w:rsidR="00757930">
              <w:rPr>
                <w:color w:val="000000"/>
                <w:sz w:val="20"/>
                <w:szCs w:val="20"/>
              </w:rPr>
              <w:t>1</w:t>
            </w:r>
            <w:r w:rsidR="00FD7EE7">
              <w:rPr>
                <w:color w:val="000000"/>
                <w:sz w:val="20"/>
                <w:szCs w:val="20"/>
              </w:rPr>
              <w:t>1</w:t>
            </w:r>
            <w:r w:rsidRPr="00B00497">
              <w:rPr>
                <w:sz w:val="20"/>
                <w:szCs w:val="20"/>
              </w:rPr>
              <w:t xml:space="preserve"> лет </w:t>
            </w:r>
            <w:r w:rsidR="00DA3A55">
              <w:rPr>
                <w:sz w:val="20"/>
                <w:szCs w:val="20"/>
              </w:rPr>
              <w:t>10</w:t>
            </w:r>
            <w:r w:rsidRPr="00B00497">
              <w:rPr>
                <w:sz w:val="20"/>
                <w:szCs w:val="20"/>
              </w:rPr>
              <w:t xml:space="preserve"> мес. </w:t>
            </w:r>
            <w:r w:rsidR="00DA3A55">
              <w:rPr>
                <w:sz w:val="20"/>
                <w:szCs w:val="20"/>
              </w:rPr>
              <w:t>6</w:t>
            </w:r>
            <w:r w:rsidRPr="00B00497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EFC488E" w14:textId="77777777" w:rsidR="0046435C" w:rsidRPr="00B00497" w:rsidRDefault="0046435C" w:rsidP="0046435C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F7870D7" w14:textId="77777777" w:rsidR="0046435C" w:rsidRPr="00B00497" w:rsidRDefault="0046435C" w:rsidP="004643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A8DA852" w14:textId="77777777" w:rsidR="0046435C" w:rsidRPr="003A1262" w:rsidRDefault="00DA3A55" w:rsidP="0075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Ефимов Валентин Алексеевич</w:t>
            </w:r>
            <w:r w:rsidR="003A1262">
              <w:rPr>
                <w:color w:val="000000"/>
                <w:sz w:val="20"/>
                <w:szCs w:val="20"/>
              </w:rPr>
              <w:t>, глава администрации</w:t>
            </w:r>
          </w:p>
        </w:tc>
      </w:tr>
      <w:tr w:rsidR="0046435C" w:rsidRPr="00B00497" w14:paraId="4A953843" w14:textId="77777777" w:rsidTr="00BC3B8E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2CE0747" w14:textId="77777777" w:rsidR="0046435C" w:rsidRPr="00B00497" w:rsidRDefault="0046435C" w:rsidP="0046435C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</w:t>
            </w:r>
            <w:r w:rsidR="000D28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4F9EFFC" w14:textId="77777777" w:rsidR="0046435C" w:rsidRPr="00B00497" w:rsidRDefault="000D28E4" w:rsidP="004643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3784B13" w14:textId="77777777" w:rsidR="0046435C" w:rsidRPr="00B00497" w:rsidRDefault="000D28E4" w:rsidP="0046435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Дворяк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Людмила Владимировна</w:t>
            </w:r>
            <w:r w:rsidR="003F31A5">
              <w:rPr>
                <w:color w:val="000000"/>
                <w:sz w:val="20"/>
                <w:szCs w:val="20"/>
              </w:rPr>
              <w:t>, 31.12.1972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8E4D80B" w14:textId="77777777" w:rsidR="0046435C" w:rsidRPr="00B00497" w:rsidRDefault="00AF05EF" w:rsidP="0046435C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Высшее, СПБ гос. Университет сервиса и экономики</w:t>
            </w:r>
            <w:r>
              <w:rPr>
                <w:sz w:val="20"/>
                <w:szCs w:val="20"/>
              </w:rPr>
              <w:t>, 2007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E40E40E" w14:textId="77777777" w:rsidR="0046435C" w:rsidRPr="00B00497" w:rsidRDefault="0046435C" w:rsidP="004643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A79C08E" w14:textId="364786AF" w:rsidR="00AF05EF" w:rsidRDefault="00AF05EF" w:rsidP="0046435C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 xml:space="preserve">Администрация Цвылёвского сельского </w:t>
            </w:r>
            <w:r w:rsidR="00BC3B8E" w:rsidRPr="00B00497">
              <w:rPr>
                <w:sz w:val="20"/>
                <w:szCs w:val="20"/>
              </w:rPr>
              <w:t xml:space="preserve">поселения, </w:t>
            </w:r>
            <w:r w:rsidR="00BC3B8E">
              <w:rPr>
                <w:color w:val="000000"/>
                <w:sz w:val="20"/>
                <w:szCs w:val="20"/>
              </w:rPr>
              <w:t>Заведующая</w:t>
            </w:r>
            <w:r>
              <w:rPr>
                <w:color w:val="000000"/>
                <w:sz w:val="20"/>
                <w:szCs w:val="20"/>
              </w:rPr>
              <w:t xml:space="preserve"> сектором –главный бухгалтер,</w:t>
            </w:r>
          </w:p>
          <w:p w14:paraId="0BDCEEC4" w14:textId="77777777" w:rsidR="0046435C" w:rsidRPr="00B00497" w:rsidRDefault="00AF05EF" w:rsidP="004643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15.09.2016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5C08D40" w14:textId="77777777" w:rsidR="0046435C" w:rsidRPr="00B00497" w:rsidRDefault="00757930" w:rsidP="00FD7E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7EE7">
              <w:rPr>
                <w:sz w:val="20"/>
                <w:szCs w:val="20"/>
              </w:rPr>
              <w:t>1</w:t>
            </w:r>
            <w:r w:rsidR="00AF05EF">
              <w:rPr>
                <w:sz w:val="20"/>
                <w:szCs w:val="20"/>
              </w:rPr>
              <w:t xml:space="preserve"> лет 3</w:t>
            </w:r>
            <w:r w:rsidR="00AF05EF" w:rsidRPr="00B00497">
              <w:rPr>
                <w:sz w:val="20"/>
                <w:szCs w:val="20"/>
              </w:rPr>
              <w:t xml:space="preserve"> мес. </w:t>
            </w:r>
            <w:r w:rsidR="00AF05EF">
              <w:rPr>
                <w:sz w:val="20"/>
                <w:szCs w:val="20"/>
              </w:rPr>
              <w:t>24</w:t>
            </w:r>
            <w:r w:rsidR="00AF05EF" w:rsidRPr="00B00497">
              <w:rPr>
                <w:sz w:val="20"/>
                <w:szCs w:val="20"/>
              </w:rPr>
              <w:t xml:space="preserve"> дн</w:t>
            </w:r>
            <w:r w:rsidR="00AF05EF">
              <w:rPr>
                <w:sz w:val="20"/>
                <w:szCs w:val="20"/>
              </w:rPr>
              <w:t>я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6F7A4FF" w14:textId="77777777" w:rsidR="0046435C" w:rsidRPr="00B00497" w:rsidRDefault="0046435C" w:rsidP="0046435C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5818ED2" w14:textId="77777777" w:rsidR="0046435C" w:rsidRPr="00B00497" w:rsidRDefault="0046435C" w:rsidP="0046435C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650F35E" w14:textId="77777777" w:rsidR="0046435C" w:rsidRPr="00B00497" w:rsidRDefault="00DA3A55" w:rsidP="0075793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Коцюбо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Иван Сергеевич</w:t>
            </w:r>
            <w:r w:rsidR="003C7F88">
              <w:rPr>
                <w:color w:val="000000"/>
                <w:sz w:val="20"/>
                <w:szCs w:val="20"/>
              </w:rPr>
              <w:t>, заместитель главы администрации</w:t>
            </w:r>
          </w:p>
        </w:tc>
      </w:tr>
      <w:tr w:rsidR="000D28E4" w:rsidRPr="00B00497" w14:paraId="3B516350" w14:textId="77777777" w:rsidTr="00BC3B8E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99C3762" w14:textId="77777777" w:rsidR="000D28E4" w:rsidRPr="00B00497" w:rsidRDefault="000D28E4" w:rsidP="000D28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9058AA9" w14:textId="77777777" w:rsidR="000D28E4" w:rsidRPr="00B00497" w:rsidRDefault="000D28E4" w:rsidP="000D28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Заведующая сектором –главный бухгалтер</w:t>
            </w:r>
            <w:r w:rsidRPr="00B0049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4A549FD" w14:textId="7106B63F" w:rsidR="000D28E4" w:rsidRPr="00B00497" w:rsidRDefault="000D28E4" w:rsidP="00BC3B8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Тюпина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00497">
              <w:rPr>
                <w:sz w:val="20"/>
                <w:szCs w:val="20"/>
              </w:rPr>
              <w:t xml:space="preserve">Любовь Борисовна, 28.02.1982 </w:t>
            </w:r>
            <w:proofErr w:type="spellStart"/>
            <w:proofErr w:type="gramStart"/>
            <w:r w:rsidRPr="00B00497">
              <w:rPr>
                <w:sz w:val="20"/>
                <w:szCs w:val="20"/>
              </w:rPr>
              <w:t>г.р</w:t>
            </w:r>
            <w:proofErr w:type="spellEnd"/>
            <w:proofErr w:type="gramEnd"/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4144B86" w14:textId="77777777" w:rsidR="000D28E4" w:rsidRPr="00B00497" w:rsidRDefault="000D28E4" w:rsidP="000D28E4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</w:t>
            </w:r>
            <w:r w:rsidRPr="00B00497">
              <w:rPr>
                <w:sz w:val="20"/>
                <w:szCs w:val="20"/>
              </w:rPr>
              <w:t>Высшее, СПБ гос. Университет сервиса и экономики</w:t>
            </w:r>
            <w:r>
              <w:rPr>
                <w:sz w:val="20"/>
                <w:szCs w:val="20"/>
              </w:rPr>
              <w:t>, 2007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9A21AA2" w14:textId="77777777" w:rsidR="000D28E4" w:rsidRPr="00B00497" w:rsidRDefault="000D28E4" w:rsidP="000D28E4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AE4B995" w14:textId="77777777" w:rsidR="000D28E4" w:rsidRPr="00B00497" w:rsidRDefault="000D28E4" w:rsidP="000D28E4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</w:t>
            </w:r>
            <w:r w:rsidRPr="00B00497">
              <w:rPr>
                <w:sz w:val="20"/>
                <w:szCs w:val="20"/>
              </w:rPr>
              <w:t>Администрация Цвылёвского сельского поселения, специалист 1 категории администрации, 14.03.2011 г.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3B03EDB" w14:textId="77777777" w:rsidR="000D28E4" w:rsidRPr="00B00497" w:rsidRDefault="000D28E4" w:rsidP="00FD7EE7">
            <w:pPr>
              <w:rPr>
                <w:color w:val="000000"/>
                <w:sz w:val="20"/>
                <w:szCs w:val="20"/>
              </w:rPr>
            </w:pPr>
            <w:r w:rsidRPr="00B00497">
              <w:rPr>
                <w:color w:val="000000"/>
                <w:sz w:val="20"/>
                <w:szCs w:val="20"/>
              </w:rPr>
              <w:t xml:space="preserve">  </w:t>
            </w:r>
            <w:r w:rsidR="004257A4">
              <w:rPr>
                <w:sz w:val="20"/>
                <w:szCs w:val="20"/>
              </w:rPr>
              <w:t>1</w:t>
            </w:r>
            <w:r w:rsidR="00FD7EE7">
              <w:rPr>
                <w:sz w:val="20"/>
                <w:szCs w:val="20"/>
              </w:rPr>
              <w:t>5</w:t>
            </w:r>
            <w:r w:rsidRPr="00B00497">
              <w:rPr>
                <w:sz w:val="20"/>
                <w:szCs w:val="20"/>
              </w:rPr>
              <w:t xml:space="preserve"> лет 5 мес. 09 дней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B68141A" w14:textId="77777777" w:rsidR="000D28E4" w:rsidRPr="00B00497" w:rsidRDefault="000D28E4" w:rsidP="000D28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2D7FA4C" w14:textId="77777777" w:rsidR="000D28E4" w:rsidRPr="00B00497" w:rsidRDefault="000D28E4" w:rsidP="000D28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2A9E8B6" w14:textId="42080977" w:rsidR="000D28E4" w:rsidRPr="00B00497" w:rsidRDefault="003C7F88" w:rsidP="0075793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Дворяк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Людмила </w:t>
            </w:r>
            <w:r w:rsidR="00BC3B8E">
              <w:rPr>
                <w:color w:val="000000"/>
                <w:sz w:val="20"/>
                <w:szCs w:val="20"/>
              </w:rPr>
              <w:t>Владимировна, Заведующая</w:t>
            </w:r>
            <w:r>
              <w:rPr>
                <w:color w:val="000000"/>
                <w:sz w:val="20"/>
                <w:szCs w:val="20"/>
              </w:rPr>
              <w:t xml:space="preserve"> сектором –главный бухгалтер</w:t>
            </w:r>
          </w:p>
        </w:tc>
      </w:tr>
    </w:tbl>
    <w:p w14:paraId="31B4619C" w14:textId="54DB1DC5" w:rsidR="009B6A86" w:rsidRDefault="00BC3B8E" w:rsidP="00BC3B8E">
      <w:pPr>
        <w:ind w:left="10915"/>
        <w:jc w:val="center"/>
      </w:pPr>
      <w:r>
        <w:lastRenderedPageBreak/>
        <w:t>Утверждён</w:t>
      </w:r>
    </w:p>
    <w:p w14:paraId="70116287" w14:textId="33AF8824" w:rsidR="001176CB" w:rsidRPr="001176CB" w:rsidRDefault="001176CB" w:rsidP="00BC3B8E">
      <w:pPr>
        <w:ind w:left="10915"/>
        <w:jc w:val="center"/>
      </w:pPr>
      <w:r>
        <w:t>распоряже</w:t>
      </w:r>
      <w:r w:rsidR="009B6A86">
        <w:t>нием администрации</w:t>
      </w:r>
    </w:p>
    <w:p w14:paraId="65FDD279" w14:textId="7006A2DE" w:rsidR="009B6A86" w:rsidRDefault="009B6A86" w:rsidP="00BC3B8E">
      <w:pPr>
        <w:ind w:left="10915"/>
        <w:jc w:val="center"/>
        <w:rPr>
          <w:bCs/>
          <w:color w:val="000000"/>
        </w:rPr>
      </w:pPr>
      <w:r w:rsidRPr="008042FD">
        <w:rPr>
          <w:bCs/>
          <w:color w:val="000000"/>
        </w:rPr>
        <w:t>Цвылёвского сельского поселения</w:t>
      </w:r>
    </w:p>
    <w:p w14:paraId="5580487E" w14:textId="77777777" w:rsidR="009B6A86" w:rsidRDefault="009B6A86" w:rsidP="00BC3B8E">
      <w:pPr>
        <w:ind w:left="10915"/>
        <w:jc w:val="center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F53207">
        <w:rPr>
          <w:bCs/>
          <w:color w:val="000000"/>
        </w:rPr>
        <w:t>1</w:t>
      </w:r>
      <w:r w:rsidR="00DA3A55">
        <w:rPr>
          <w:bCs/>
          <w:color w:val="000000"/>
        </w:rPr>
        <w:t xml:space="preserve">8 </w:t>
      </w:r>
      <w:r w:rsidR="00F53207">
        <w:rPr>
          <w:bCs/>
          <w:color w:val="000000"/>
        </w:rPr>
        <w:t>янва</w:t>
      </w:r>
      <w:r w:rsidR="00DA3A55">
        <w:rPr>
          <w:bCs/>
          <w:color w:val="000000"/>
        </w:rPr>
        <w:t>ря 20</w:t>
      </w:r>
      <w:r w:rsidR="00F53207">
        <w:rPr>
          <w:bCs/>
          <w:color w:val="000000"/>
        </w:rPr>
        <w:t>2</w:t>
      </w:r>
      <w:r w:rsidR="00FD7EE7">
        <w:rPr>
          <w:bCs/>
          <w:color w:val="000000"/>
        </w:rPr>
        <w:t>3</w:t>
      </w:r>
      <w:r w:rsidR="00966B4E">
        <w:rPr>
          <w:bCs/>
          <w:color w:val="000000"/>
        </w:rPr>
        <w:t xml:space="preserve"> года № 09-</w:t>
      </w:r>
      <w:r w:rsidR="00FD7EE7">
        <w:rPr>
          <w:bCs/>
          <w:color w:val="000000"/>
        </w:rPr>
        <w:t>2</w:t>
      </w:r>
      <w:r>
        <w:rPr>
          <w:bCs/>
          <w:color w:val="000000"/>
        </w:rPr>
        <w:t>-</w:t>
      </w:r>
      <w:r w:rsidR="001176CB">
        <w:rPr>
          <w:bCs/>
          <w:color w:val="000000"/>
        </w:rPr>
        <w:t>р</w:t>
      </w:r>
      <w:r>
        <w:rPr>
          <w:bCs/>
          <w:color w:val="000000"/>
        </w:rPr>
        <w:t>а</w:t>
      </w:r>
    </w:p>
    <w:p w14:paraId="3569F020" w14:textId="49A31E07" w:rsidR="009B6A86" w:rsidRDefault="009B6A86" w:rsidP="00BC3B8E">
      <w:pPr>
        <w:ind w:left="10915"/>
        <w:jc w:val="center"/>
        <w:rPr>
          <w:bCs/>
          <w:color w:val="000000"/>
        </w:rPr>
      </w:pPr>
      <w:r>
        <w:rPr>
          <w:bCs/>
          <w:color w:val="000000"/>
        </w:rPr>
        <w:t>(приложение №2)</w:t>
      </w:r>
    </w:p>
    <w:p w14:paraId="46153FE2" w14:textId="35E607F3" w:rsidR="009B6A86" w:rsidRDefault="009B6A86" w:rsidP="009B6A86">
      <w:pPr>
        <w:spacing w:before="30" w:after="30"/>
        <w:jc w:val="center"/>
        <w:rPr>
          <w:color w:val="332E2D"/>
          <w:spacing w:val="2"/>
        </w:rPr>
      </w:pPr>
      <w:r w:rsidRPr="009B6A86">
        <w:rPr>
          <w:bCs/>
          <w:color w:val="332E2D"/>
          <w:spacing w:val="2"/>
        </w:rPr>
        <w:t>РЕЗЕРВ</w:t>
      </w:r>
      <w:r w:rsidRPr="009B6A86">
        <w:rPr>
          <w:bCs/>
          <w:color w:val="332E2D"/>
          <w:spacing w:val="2"/>
        </w:rPr>
        <w:br/>
      </w:r>
      <w:r w:rsidR="00BC3B8E" w:rsidRPr="00BC3B8E">
        <w:rPr>
          <w:bCs/>
          <w:color w:val="332E2D"/>
          <w:spacing w:val="2"/>
        </w:rPr>
        <w:t xml:space="preserve">управленческих кадров муниципальных учреждений </w:t>
      </w:r>
      <w:r w:rsidR="00BC3B8E">
        <w:rPr>
          <w:bCs/>
          <w:color w:val="332E2D"/>
          <w:spacing w:val="2"/>
        </w:rPr>
        <w:t>Ц</w:t>
      </w:r>
      <w:r w:rsidR="00BC3B8E" w:rsidRPr="00BC3B8E">
        <w:rPr>
          <w:bCs/>
          <w:color w:val="332E2D"/>
          <w:spacing w:val="2"/>
        </w:rPr>
        <w:t>вылёвского сельского поселения</w:t>
      </w:r>
      <w:r w:rsidR="00BC3B8E">
        <w:rPr>
          <w:bCs/>
          <w:color w:val="332E2D"/>
          <w:spacing w:val="2"/>
        </w:rPr>
        <w:br/>
      </w:r>
      <w:r w:rsidR="004257A4">
        <w:rPr>
          <w:bCs/>
          <w:color w:val="332E2D"/>
          <w:spacing w:val="2"/>
        </w:rPr>
        <w:t>на 20</w:t>
      </w:r>
      <w:r w:rsidR="003F31A5">
        <w:rPr>
          <w:bCs/>
          <w:color w:val="332E2D"/>
          <w:spacing w:val="2"/>
        </w:rPr>
        <w:t>2</w:t>
      </w:r>
      <w:r w:rsidR="00FD7EE7">
        <w:rPr>
          <w:bCs/>
          <w:color w:val="332E2D"/>
          <w:spacing w:val="2"/>
        </w:rPr>
        <w:t>3</w:t>
      </w:r>
      <w:r w:rsidRPr="009B6A86">
        <w:rPr>
          <w:bCs/>
          <w:color w:val="332E2D"/>
          <w:spacing w:val="2"/>
        </w:rPr>
        <w:t xml:space="preserve"> год</w:t>
      </w:r>
      <w:r w:rsidRPr="009B6A86">
        <w:rPr>
          <w:color w:val="332E2D"/>
          <w:spacing w:val="2"/>
        </w:rPr>
        <w:t xml:space="preserve"> </w:t>
      </w:r>
    </w:p>
    <w:tbl>
      <w:tblPr>
        <w:tblW w:w="15855" w:type="dxa"/>
        <w:tblInd w:w="-6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35"/>
        <w:gridCol w:w="1605"/>
        <w:gridCol w:w="1815"/>
        <w:gridCol w:w="997"/>
        <w:gridCol w:w="1748"/>
        <w:gridCol w:w="1875"/>
        <w:gridCol w:w="1500"/>
        <w:gridCol w:w="1785"/>
        <w:gridCol w:w="1995"/>
      </w:tblGrid>
      <w:tr w:rsidR="006514DD" w:rsidRPr="00DF0EE2" w14:paraId="6382F78D" w14:textId="77777777" w:rsidTr="00BC3B8E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9EBA" w14:textId="267EEF69" w:rsidR="006514DD" w:rsidRPr="004C4D9A" w:rsidRDefault="006514DD" w:rsidP="00BC3B8E">
            <w:pPr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5C06" w14:textId="3688D029" w:rsidR="006514DD" w:rsidRPr="004C4D9A" w:rsidRDefault="006514DD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Должность, на которую формируется</w:t>
            </w:r>
            <w:r w:rsidR="00BC3B8E">
              <w:rPr>
                <w:color w:val="000000"/>
                <w:sz w:val="22"/>
                <w:szCs w:val="22"/>
              </w:rPr>
              <w:t xml:space="preserve"> </w:t>
            </w:r>
            <w:r w:rsidR="00BC3B8E" w:rsidRPr="004C4D9A">
              <w:rPr>
                <w:color w:val="000000"/>
                <w:sz w:val="22"/>
                <w:szCs w:val="22"/>
              </w:rPr>
              <w:t>резерв управленческих</w:t>
            </w:r>
            <w:r w:rsidRPr="004C4D9A">
              <w:rPr>
                <w:color w:val="000000"/>
                <w:sz w:val="22"/>
                <w:szCs w:val="22"/>
              </w:rPr>
              <w:t xml:space="preserve"> кадров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FDF7" w14:textId="07E32CE5" w:rsidR="006514DD" w:rsidRPr="004C4D9A" w:rsidRDefault="006514DD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Фамилия, имя, отчество,</w:t>
            </w:r>
            <w:r w:rsid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786D" w14:textId="72E215B0" w:rsidR="006514DD" w:rsidRPr="004C4D9A" w:rsidRDefault="006514DD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 xml:space="preserve">Образование, название учебного заведения, дата окончания, специальность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1E90" w14:textId="49B7FB47" w:rsidR="006514DD" w:rsidRPr="004C4D9A" w:rsidRDefault="00BC3B8E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Учёная</w:t>
            </w:r>
            <w:r w:rsidR="006514DD" w:rsidRPr="004C4D9A">
              <w:rPr>
                <w:color w:val="000000"/>
                <w:sz w:val="22"/>
                <w:szCs w:val="22"/>
              </w:rPr>
              <w:t xml:space="preserve"> степень,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514DD" w:rsidRPr="004C4D9A">
              <w:rPr>
                <w:color w:val="000000"/>
                <w:sz w:val="22"/>
                <w:szCs w:val="22"/>
              </w:rPr>
              <w:t xml:space="preserve">звание 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0CFF" w14:textId="4D075FF1" w:rsidR="006514DD" w:rsidRPr="004C4D9A" w:rsidRDefault="006514DD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Место работы (службы),</w:t>
            </w:r>
            <w:r w:rsid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>занимаемая</w:t>
            </w:r>
            <w:r w:rsid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>должность и дата назначения</w:t>
            </w:r>
            <w:r w:rsid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>на должность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7607" w14:textId="55FEC295" w:rsidR="006514DD" w:rsidRPr="004C4D9A" w:rsidRDefault="006514DD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Стаж государственной</w:t>
            </w:r>
            <w:r w:rsid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>службы (муниципальной) (при наличии)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ACF6" w14:textId="0E547EB3" w:rsidR="006514DD" w:rsidRPr="004C4D9A" w:rsidRDefault="006514DD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Стаж руководящей</w:t>
            </w:r>
            <w:r w:rsid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 xml:space="preserve">работы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5C05" w14:textId="384CA731" w:rsidR="006514DD" w:rsidRPr="004C4D9A" w:rsidRDefault="006514DD" w:rsidP="006D7C28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>№ документа и дата зачисления</w:t>
            </w:r>
            <w:r w:rsidR="00BC3B8E">
              <w:rPr>
                <w:color w:val="000000"/>
                <w:sz w:val="22"/>
                <w:szCs w:val="22"/>
              </w:rPr>
              <w:t xml:space="preserve"> </w:t>
            </w:r>
            <w:r w:rsidRPr="004C4D9A">
              <w:rPr>
                <w:color w:val="000000"/>
                <w:sz w:val="22"/>
                <w:szCs w:val="22"/>
              </w:rPr>
              <w:t xml:space="preserve">в резерв управленческих   </w:t>
            </w:r>
          </w:p>
          <w:p w14:paraId="23F81D2F" w14:textId="77777777" w:rsidR="006514DD" w:rsidRPr="004C4D9A" w:rsidRDefault="006514DD" w:rsidP="006D7C28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 xml:space="preserve">кадров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E772" w14:textId="5629E684" w:rsidR="006514DD" w:rsidRPr="004C4D9A" w:rsidRDefault="006514DD" w:rsidP="00BC3B8E">
            <w:pPr>
              <w:jc w:val="center"/>
              <w:rPr>
                <w:color w:val="000000"/>
                <w:sz w:val="22"/>
                <w:szCs w:val="22"/>
              </w:rPr>
            </w:pPr>
            <w:r w:rsidRPr="004C4D9A">
              <w:rPr>
                <w:color w:val="000000"/>
                <w:sz w:val="22"/>
                <w:szCs w:val="22"/>
              </w:rPr>
              <w:t xml:space="preserve">Ф.И.О. и занимаемая </w:t>
            </w:r>
            <w:r w:rsidR="00BC3B8E" w:rsidRPr="004C4D9A">
              <w:rPr>
                <w:color w:val="000000"/>
                <w:sz w:val="22"/>
                <w:szCs w:val="22"/>
              </w:rPr>
              <w:t>должность руководителя</w:t>
            </w:r>
            <w:r w:rsidRPr="004C4D9A">
              <w:rPr>
                <w:color w:val="000000"/>
                <w:sz w:val="22"/>
                <w:szCs w:val="22"/>
              </w:rPr>
              <w:t xml:space="preserve"> подготовки лица, </w:t>
            </w:r>
            <w:r w:rsidR="00BC3B8E" w:rsidRPr="004C4D9A">
              <w:rPr>
                <w:color w:val="000000"/>
                <w:sz w:val="22"/>
                <w:szCs w:val="22"/>
              </w:rPr>
              <w:t>включённого</w:t>
            </w:r>
            <w:r w:rsidRPr="004C4D9A">
              <w:rPr>
                <w:color w:val="000000"/>
                <w:sz w:val="22"/>
                <w:szCs w:val="22"/>
              </w:rPr>
              <w:t xml:space="preserve"> в резерв </w:t>
            </w:r>
          </w:p>
        </w:tc>
      </w:tr>
      <w:tr w:rsidR="006514DD" w:rsidRPr="006D7C28" w14:paraId="0CFF9EB0" w14:textId="77777777" w:rsidTr="00BC3B8E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BA42" w14:textId="2EF87153" w:rsidR="006514DD" w:rsidRPr="006D7C28" w:rsidRDefault="005155D8" w:rsidP="00BC3B8E">
            <w:pPr>
              <w:jc w:val="center"/>
              <w:rPr>
                <w:color w:val="000000"/>
                <w:sz w:val="20"/>
                <w:szCs w:val="20"/>
              </w:rPr>
            </w:pPr>
            <w:r w:rsidRPr="006D7C2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4E3F" w14:textId="77777777" w:rsidR="006514DD" w:rsidRPr="006D7C28" w:rsidRDefault="00C34B49" w:rsidP="006D7C28">
            <w:pPr>
              <w:rPr>
                <w:color w:val="000000"/>
                <w:sz w:val="20"/>
                <w:szCs w:val="20"/>
              </w:rPr>
            </w:pPr>
            <w:r w:rsidRPr="006D7C28">
              <w:rPr>
                <w:color w:val="000000"/>
                <w:sz w:val="20"/>
                <w:szCs w:val="20"/>
              </w:rPr>
              <w:t>Директор МУ «Цвылёвский культурно-спортивный комплекс»</w:t>
            </w:r>
            <w:r w:rsidR="006514DD" w:rsidRPr="006D7C2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7950" w14:textId="77777777" w:rsidR="006514DD" w:rsidRPr="006D7C28" w:rsidRDefault="00FD7EE7" w:rsidP="006D7C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Прокофьева</w:t>
            </w:r>
            <w:r w:rsidR="00966B4E">
              <w:rPr>
                <w:sz w:val="20"/>
                <w:szCs w:val="20"/>
              </w:rPr>
              <w:t xml:space="preserve"> Марина Анатольевна</w:t>
            </w:r>
            <w:r w:rsidR="00C34B49" w:rsidRPr="006D7C28">
              <w:rPr>
                <w:sz w:val="20"/>
                <w:szCs w:val="20"/>
              </w:rPr>
              <w:t xml:space="preserve">, </w:t>
            </w:r>
            <w:r w:rsidR="00DF05B5">
              <w:rPr>
                <w:sz w:val="20"/>
                <w:szCs w:val="20"/>
              </w:rPr>
              <w:t>08.08.1986</w:t>
            </w:r>
            <w:r w:rsidR="00C34B49" w:rsidRPr="006D7C28"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D545" w14:textId="4CC1ADC0" w:rsidR="006514DD" w:rsidRPr="006D7C28" w:rsidRDefault="00DF05B5" w:rsidP="00BC3B8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Санкт-Петербургский государственный университет культуры и искусств</w:t>
            </w:r>
            <w:r w:rsidR="006D123E">
              <w:rPr>
                <w:sz w:val="20"/>
                <w:szCs w:val="20"/>
              </w:rPr>
              <w:t>, 18.04.2012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7E6C" w14:textId="77777777" w:rsidR="006514DD" w:rsidRPr="006D7C28" w:rsidRDefault="006514DD" w:rsidP="006D7C28">
            <w:pPr>
              <w:rPr>
                <w:color w:val="000000"/>
                <w:sz w:val="20"/>
                <w:szCs w:val="20"/>
              </w:rPr>
            </w:pPr>
            <w:r w:rsidRPr="006D7C28">
              <w:rPr>
                <w:color w:val="000000"/>
                <w:sz w:val="20"/>
                <w:szCs w:val="20"/>
              </w:rPr>
              <w:t xml:space="preserve">  </w:t>
            </w:r>
            <w:r w:rsidR="00772B2B" w:rsidRPr="006D7C2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E493" w14:textId="14C8A047" w:rsidR="006514DD" w:rsidRPr="006D7C28" w:rsidRDefault="00C34B49" w:rsidP="006D7C28">
            <w:pPr>
              <w:rPr>
                <w:color w:val="000000"/>
                <w:sz w:val="20"/>
                <w:szCs w:val="20"/>
              </w:rPr>
            </w:pPr>
            <w:r w:rsidRPr="006D7C28">
              <w:rPr>
                <w:sz w:val="20"/>
                <w:szCs w:val="20"/>
              </w:rPr>
              <w:t>МУ «</w:t>
            </w:r>
            <w:r w:rsidR="00BC3B8E" w:rsidRPr="006D7C28">
              <w:rPr>
                <w:sz w:val="20"/>
                <w:szCs w:val="20"/>
              </w:rPr>
              <w:t>Цвылёвский</w:t>
            </w:r>
            <w:r w:rsidRPr="006D7C28">
              <w:rPr>
                <w:sz w:val="20"/>
                <w:szCs w:val="20"/>
              </w:rPr>
              <w:t xml:space="preserve"> культурно-спортивный комплекс», </w:t>
            </w:r>
            <w:r w:rsidR="006D123E">
              <w:rPr>
                <w:sz w:val="20"/>
                <w:szCs w:val="20"/>
              </w:rPr>
              <w:t>хормейстер</w:t>
            </w:r>
            <w:r w:rsidRPr="006D7C28">
              <w:rPr>
                <w:sz w:val="20"/>
                <w:szCs w:val="20"/>
              </w:rPr>
              <w:t xml:space="preserve">, </w:t>
            </w:r>
            <w:r w:rsidR="006D123E">
              <w:rPr>
                <w:sz w:val="20"/>
                <w:szCs w:val="20"/>
              </w:rPr>
              <w:t>04.05.2006</w:t>
            </w:r>
            <w:r w:rsidRPr="006D7C2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D89C" w14:textId="77777777" w:rsidR="006514DD" w:rsidRPr="006D7C28" w:rsidRDefault="006514DD" w:rsidP="006D7C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A03B" w14:textId="77777777" w:rsidR="006514DD" w:rsidRPr="006D7C28" w:rsidRDefault="006514DD" w:rsidP="006D7C28">
            <w:pPr>
              <w:rPr>
                <w:color w:val="000000"/>
                <w:sz w:val="20"/>
                <w:szCs w:val="20"/>
              </w:rPr>
            </w:pPr>
            <w:r w:rsidRPr="006D7C28">
              <w:rPr>
                <w:color w:val="000000"/>
                <w:sz w:val="20"/>
                <w:szCs w:val="20"/>
              </w:rPr>
              <w:t xml:space="preserve">  </w:t>
            </w:r>
            <w:r w:rsidR="00772B2B" w:rsidRPr="006D7C2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BCD1" w14:textId="77777777" w:rsidR="006514DD" w:rsidRPr="006D7C28" w:rsidRDefault="006514DD" w:rsidP="006D7C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7F68" w14:textId="3D336CAD" w:rsidR="006514DD" w:rsidRPr="006D7C28" w:rsidRDefault="003C7F88" w:rsidP="00BC3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Румянцева</w:t>
            </w:r>
            <w:r w:rsidR="00371861" w:rsidRPr="00DA3A55">
              <w:rPr>
                <w:color w:val="000000"/>
                <w:sz w:val="20"/>
                <w:szCs w:val="20"/>
              </w:rPr>
              <w:t xml:space="preserve"> </w:t>
            </w:r>
            <w:r w:rsidR="00371861">
              <w:rPr>
                <w:color w:val="000000"/>
                <w:sz w:val="20"/>
                <w:szCs w:val="20"/>
              </w:rPr>
              <w:t>Любовь Андреевна,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71861">
              <w:rPr>
                <w:color w:val="000000"/>
                <w:sz w:val="20"/>
                <w:szCs w:val="20"/>
              </w:rPr>
              <w:t xml:space="preserve">директор </w:t>
            </w:r>
            <w:r w:rsidR="00B60D41" w:rsidRPr="006D7C28">
              <w:rPr>
                <w:sz w:val="20"/>
                <w:szCs w:val="20"/>
              </w:rPr>
              <w:t>МУ «</w:t>
            </w:r>
            <w:r w:rsidR="00BC3B8E" w:rsidRPr="006D7C28">
              <w:rPr>
                <w:sz w:val="20"/>
                <w:szCs w:val="20"/>
              </w:rPr>
              <w:t>Цвылёвский</w:t>
            </w:r>
            <w:r w:rsidR="00B60D41" w:rsidRPr="006D7C28">
              <w:rPr>
                <w:sz w:val="20"/>
                <w:szCs w:val="20"/>
              </w:rPr>
              <w:t xml:space="preserve"> культурно-спортивный комплекс»</w:t>
            </w:r>
          </w:p>
        </w:tc>
      </w:tr>
    </w:tbl>
    <w:p w14:paraId="45777A9D" w14:textId="77777777" w:rsidR="006514DD" w:rsidRPr="006D7C28" w:rsidRDefault="006514DD" w:rsidP="006514DD">
      <w:pPr>
        <w:ind w:firstLine="225"/>
        <w:jc w:val="both"/>
        <w:rPr>
          <w:color w:val="000000"/>
          <w:sz w:val="20"/>
          <w:szCs w:val="20"/>
        </w:rPr>
      </w:pPr>
    </w:p>
    <w:sectPr w:rsidR="006514DD" w:rsidRPr="006D7C28" w:rsidSect="00863E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7D"/>
    <w:rsid w:val="00006845"/>
    <w:rsid w:val="000B4555"/>
    <w:rsid w:val="000C6AF2"/>
    <w:rsid w:val="000D28E4"/>
    <w:rsid w:val="001176CB"/>
    <w:rsid w:val="00170AA9"/>
    <w:rsid w:val="00174789"/>
    <w:rsid w:val="0018122F"/>
    <w:rsid w:val="00195B8F"/>
    <w:rsid w:val="001D13E2"/>
    <w:rsid w:val="001D67EE"/>
    <w:rsid w:val="001E2856"/>
    <w:rsid w:val="00251039"/>
    <w:rsid w:val="00275C8A"/>
    <w:rsid w:val="002C175A"/>
    <w:rsid w:val="002D6AB5"/>
    <w:rsid w:val="002D76FF"/>
    <w:rsid w:val="002E47EC"/>
    <w:rsid w:val="00331DA0"/>
    <w:rsid w:val="00340825"/>
    <w:rsid w:val="0036614B"/>
    <w:rsid w:val="00371861"/>
    <w:rsid w:val="003761EA"/>
    <w:rsid w:val="00392A4D"/>
    <w:rsid w:val="0039519F"/>
    <w:rsid w:val="003A1262"/>
    <w:rsid w:val="003C06FC"/>
    <w:rsid w:val="003C7F88"/>
    <w:rsid w:val="003E2FDF"/>
    <w:rsid w:val="003F31A5"/>
    <w:rsid w:val="004032ED"/>
    <w:rsid w:val="004257A4"/>
    <w:rsid w:val="0042659A"/>
    <w:rsid w:val="0046435C"/>
    <w:rsid w:val="00490619"/>
    <w:rsid w:val="004F35C0"/>
    <w:rsid w:val="00503B1E"/>
    <w:rsid w:val="005155D8"/>
    <w:rsid w:val="00522E91"/>
    <w:rsid w:val="00542155"/>
    <w:rsid w:val="00542335"/>
    <w:rsid w:val="00560BBE"/>
    <w:rsid w:val="00565FAA"/>
    <w:rsid w:val="005847F6"/>
    <w:rsid w:val="00585973"/>
    <w:rsid w:val="005C3F84"/>
    <w:rsid w:val="005F15C5"/>
    <w:rsid w:val="006046BC"/>
    <w:rsid w:val="00613180"/>
    <w:rsid w:val="006514DD"/>
    <w:rsid w:val="00691159"/>
    <w:rsid w:val="006A7FBB"/>
    <w:rsid w:val="006D123E"/>
    <w:rsid w:val="006D6878"/>
    <w:rsid w:val="006D7C28"/>
    <w:rsid w:val="006F4642"/>
    <w:rsid w:val="00747313"/>
    <w:rsid w:val="00757930"/>
    <w:rsid w:val="00770889"/>
    <w:rsid w:val="00772B2B"/>
    <w:rsid w:val="00795A02"/>
    <w:rsid w:val="007D07DC"/>
    <w:rsid w:val="008042FD"/>
    <w:rsid w:val="00821754"/>
    <w:rsid w:val="008231BE"/>
    <w:rsid w:val="0082462A"/>
    <w:rsid w:val="00834A02"/>
    <w:rsid w:val="00863E7D"/>
    <w:rsid w:val="00872747"/>
    <w:rsid w:val="008802FF"/>
    <w:rsid w:val="00897E64"/>
    <w:rsid w:val="008C496D"/>
    <w:rsid w:val="008E07FE"/>
    <w:rsid w:val="008F76F4"/>
    <w:rsid w:val="009544CF"/>
    <w:rsid w:val="00956F7B"/>
    <w:rsid w:val="00963ABF"/>
    <w:rsid w:val="00966B4E"/>
    <w:rsid w:val="009721E2"/>
    <w:rsid w:val="00975340"/>
    <w:rsid w:val="00985091"/>
    <w:rsid w:val="009A1694"/>
    <w:rsid w:val="009A70F6"/>
    <w:rsid w:val="009B6A86"/>
    <w:rsid w:val="009F07D1"/>
    <w:rsid w:val="009F7DBF"/>
    <w:rsid w:val="00A448E0"/>
    <w:rsid w:val="00A63C5B"/>
    <w:rsid w:val="00A756E3"/>
    <w:rsid w:val="00A91CB5"/>
    <w:rsid w:val="00A96A28"/>
    <w:rsid w:val="00AB0247"/>
    <w:rsid w:val="00AF05EF"/>
    <w:rsid w:val="00AF3BDF"/>
    <w:rsid w:val="00AF5502"/>
    <w:rsid w:val="00AF5764"/>
    <w:rsid w:val="00B00497"/>
    <w:rsid w:val="00B224EB"/>
    <w:rsid w:val="00B37068"/>
    <w:rsid w:val="00B52106"/>
    <w:rsid w:val="00B60D41"/>
    <w:rsid w:val="00B8309D"/>
    <w:rsid w:val="00B86F24"/>
    <w:rsid w:val="00BA2273"/>
    <w:rsid w:val="00BB6D8D"/>
    <w:rsid w:val="00BC2857"/>
    <w:rsid w:val="00BC3B8E"/>
    <w:rsid w:val="00BD0727"/>
    <w:rsid w:val="00BD48A4"/>
    <w:rsid w:val="00BD6221"/>
    <w:rsid w:val="00C34B49"/>
    <w:rsid w:val="00C511D4"/>
    <w:rsid w:val="00C564E1"/>
    <w:rsid w:val="00C71401"/>
    <w:rsid w:val="00C8191F"/>
    <w:rsid w:val="00C876D0"/>
    <w:rsid w:val="00CA7745"/>
    <w:rsid w:val="00CB48C5"/>
    <w:rsid w:val="00CB5289"/>
    <w:rsid w:val="00CD1005"/>
    <w:rsid w:val="00CD392C"/>
    <w:rsid w:val="00CE44AD"/>
    <w:rsid w:val="00D03415"/>
    <w:rsid w:val="00D03BC8"/>
    <w:rsid w:val="00D1514D"/>
    <w:rsid w:val="00D403FD"/>
    <w:rsid w:val="00D46CC2"/>
    <w:rsid w:val="00D61D17"/>
    <w:rsid w:val="00D73B7B"/>
    <w:rsid w:val="00DA3A55"/>
    <w:rsid w:val="00DA6853"/>
    <w:rsid w:val="00DB74B4"/>
    <w:rsid w:val="00DB7CD7"/>
    <w:rsid w:val="00DC6CCE"/>
    <w:rsid w:val="00DE4948"/>
    <w:rsid w:val="00DF05B5"/>
    <w:rsid w:val="00DF4E37"/>
    <w:rsid w:val="00E1276F"/>
    <w:rsid w:val="00E17A64"/>
    <w:rsid w:val="00E255F5"/>
    <w:rsid w:val="00E3509F"/>
    <w:rsid w:val="00E368BB"/>
    <w:rsid w:val="00E941F2"/>
    <w:rsid w:val="00EC0B86"/>
    <w:rsid w:val="00EF4318"/>
    <w:rsid w:val="00F01A9A"/>
    <w:rsid w:val="00F2095D"/>
    <w:rsid w:val="00F53207"/>
    <w:rsid w:val="00F57295"/>
    <w:rsid w:val="00F652D0"/>
    <w:rsid w:val="00F70522"/>
    <w:rsid w:val="00F74343"/>
    <w:rsid w:val="00FA2305"/>
    <w:rsid w:val="00FA328C"/>
    <w:rsid w:val="00FA3913"/>
    <w:rsid w:val="00FC22BB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9162A4"/>
  <w15:chartTrackingRefBased/>
  <w15:docId w15:val="{9F668A3A-800F-4438-93DA-5FD827FA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3E7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175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22E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956F7B"/>
    <w:rPr>
      <w:color w:val="000080"/>
      <w:u w:val="single"/>
    </w:rPr>
  </w:style>
  <w:style w:type="paragraph" w:styleId="a6">
    <w:name w:val="Обычный (веб)"/>
    <w:basedOn w:val="a"/>
    <w:rsid w:val="005847F6"/>
    <w:pPr>
      <w:spacing w:before="20" w:after="2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A25F-40F2-4CD1-BA75-B082C02B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452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Администрация ЛО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Владелец</dc:creator>
  <cp:keywords/>
  <dc:description/>
  <cp:lastModifiedBy>Мельников Александр Геннадьевич</cp:lastModifiedBy>
  <cp:revision>3</cp:revision>
  <cp:lastPrinted>2022-01-18T07:02:00Z</cp:lastPrinted>
  <dcterms:created xsi:type="dcterms:W3CDTF">2023-02-02T08:27:00Z</dcterms:created>
  <dcterms:modified xsi:type="dcterms:W3CDTF">2023-02-02T08:28:00Z</dcterms:modified>
</cp:coreProperties>
</file>