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1C2469">
        <w:rPr>
          <w:b/>
        </w:rPr>
        <w:t>3</w:t>
      </w:r>
      <w:r w:rsidR="00592518">
        <w:rPr>
          <w:b/>
        </w:rPr>
        <w:t>6</w:t>
      </w:r>
    </w:p>
    <w:p w:rsidR="001C2469" w:rsidRDefault="00FA7CF5" w:rsidP="001C2469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94389D" w:rsidRPr="0094389D">
        <w:rPr>
          <w:b/>
        </w:rPr>
        <w:t>47:13:</w:t>
      </w:r>
      <w:r w:rsidR="001C2469">
        <w:rPr>
          <w:b/>
        </w:rPr>
        <w:t>0310001:595</w:t>
      </w:r>
      <w:r w:rsidRPr="00707BAD">
        <w:rPr>
          <w:b/>
        </w:rPr>
        <w:t xml:space="preserve">, расположенного по адресу: </w:t>
      </w:r>
      <w:r w:rsidR="001C2469" w:rsidRPr="001C2469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1C2469" w:rsidRPr="001C2469">
        <w:rPr>
          <w:b/>
          <w:bCs/>
        </w:rPr>
        <w:t>Пашозерское</w:t>
      </w:r>
      <w:proofErr w:type="spellEnd"/>
      <w:r w:rsidR="001C2469" w:rsidRPr="001C2469">
        <w:rPr>
          <w:b/>
          <w:bCs/>
        </w:rPr>
        <w:t xml:space="preserve"> сельское поселение, деревня Кончик, улица Озерная, земельный участок 10Д</w:t>
      </w:r>
    </w:p>
    <w:p w:rsidR="001C2469" w:rsidRDefault="001C2469" w:rsidP="001C2469">
      <w:pPr>
        <w:jc w:val="center"/>
        <w:rPr>
          <w:b/>
          <w:bCs/>
        </w:rPr>
      </w:pPr>
    </w:p>
    <w:p w:rsidR="00FA3866" w:rsidRPr="00970835" w:rsidRDefault="005622ED" w:rsidP="001C2469">
      <w:pPr>
        <w:jc w:val="center"/>
        <w:rPr>
          <w:b/>
          <w:i/>
        </w:rPr>
      </w:pPr>
      <w:r>
        <w:rPr>
          <w:b/>
        </w:rPr>
        <w:t>09</w:t>
      </w:r>
      <w:r w:rsidR="00FA3866" w:rsidRPr="00970835">
        <w:rPr>
          <w:b/>
        </w:rPr>
        <w:t xml:space="preserve"> </w:t>
      </w:r>
      <w:r>
        <w:rPr>
          <w:b/>
        </w:rPr>
        <w:t>июл</w:t>
      </w:r>
      <w:r w:rsidR="00911852">
        <w:rPr>
          <w:b/>
        </w:rPr>
        <w:t>я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</w:t>
      </w:r>
      <w:r w:rsidR="00592518">
        <w:rPr>
          <w:b/>
        </w:rPr>
        <w:t xml:space="preserve">              </w:t>
      </w:r>
      <w:r w:rsidR="00FA3866">
        <w:rPr>
          <w:b/>
        </w:rPr>
        <w:t xml:space="preserve">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CE0962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92518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94389D" w:rsidRPr="0094389D">
        <w:t>47:13:</w:t>
      </w:r>
      <w:r w:rsidR="001C2469">
        <w:t>0310001:595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1C2469">
        <w:rPr>
          <w:color w:val="000000"/>
        </w:rPr>
        <w:t>1000</w:t>
      </w:r>
      <w:r>
        <w:rPr>
          <w:color w:val="000000"/>
        </w:rPr>
        <w:t xml:space="preserve"> </w:t>
      </w:r>
      <w:r w:rsidR="009A1A78">
        <w:rPr>
          <w:bCs/>
          <w:color w:val="000000"/>
        </w:rPr>
        <w:t>квадратных метров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94389D" w:rsidRPr="0094389D">
        <w:rPr>
          <w:color w:val="000000"/>
        </w:rPr>
        <w:t xml:space="preserve">для </w:t>
      </w:r>
      <w:r w:rsidR="001C2469">
        <w:rPr>
          <w:color w:val="000000"/>
        </w:rPr>
        <w:t>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1C2469" w:rsidRPr="001C2469">
        <w:t xml:space="preserve">Российская Федерация, Ленинградская область, Тихвинский муниципальный район, </w:t>
      </w:r>
      <w:proofErr w:type="spellStart"/>
      <w:r w:rsidR="001C2469" w:rsidRPr="001C2469">
        <w:t>Пашозерское</w:t>
      </w:r>
      <w:proofErr w:type="spellEnd"/>
      <w:r w:rsidR="001C2469" w:rsidRPr="001C2469">
        <w:t xml:space="preserve"> сельское поселение, деревня Кончик, улица Озерная, земельный участок 10Д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5622ED">
        <w:t>09</w:t>
      </w:r>
      <w:r w:rsidRPr="00582D79">
        <w:t xml:space="preserve"> </w:t>
      </w:r>
      <w:r w:rsidR="005622ED">
        <w:t>июл</w:t>
      </w:r>
      <w:r w:rsidR="00911852">
        <w:t>я</w:t>
      </w:r>
      <w:r w:rsidR="00230213">
        <w:t xml:space="preserve"> 2024</w:t>
      </w:r>
      <w:r w:rsidRPr="00582D79">
        <w:t xml:space="preserve"> года в 11 часов </w:t>
      </w:r>
      <w:r w:rsidR="006D42AB">
        <w:t>20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5622ED">
        <w:t>22</w:t>
      </w:r>
      <w:r w:rsidRPr="00230213">
        <w:t xml:space="preserve"> (</w:t>
      </w:r>
      <w:r w:rsidR="005622ED">
        <w:t>15446</w:t>
      </w:r>
      <w:r w:rsidRPr="00230213">
        <w:t xml:space="preserve">) </w:t>
      </w:r>
      <w:r w:rsidR="005622ED">
        <w:t>06</w:t>
      </w:r>
      <w:r w:rsidRPr="00230213">
        <w:t xml:space="preserve"> </w:t>
      </w:r>
      <w:r w:rsidR="005622ED">
        <w:t>июня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622ED">
        <w:t>06</w:t>
      </w:r>
      <w:r w:rsidRPr="00230213">
        <w:t xml:space="preserve"> </w:t>
      </w:r>
      <w:r w:rsidR="005622ED">
        <w:t>июня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2552"/>
        <w:gridCol w:w="2835"/>
        <w:gridCol w:w="1559"/>
        <w:gridCol w:w="2065"/>
      </w:tblGrid>
      <w:tr w:rsidR="00501723" w:rsidRPr="009F536D" w:rsidTr="005168CC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587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559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C26F8" w:rsidRPr="009F536D" w:rsidTr="00911852">
        <w:trPr>
          <w:trHeight w:val="70"/>
        </w:trPr>
        <w:tc>
          <w:tcPr>
            <w:tcW w:w="540" w:type="dxa"/>
          </w:tcPr>
          <w:p w:rsidR="002C26F8" w:rsidRDefault="002C26F8" w:rsidP="002C26F8">
            <w:pPr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2C26F8" w:rsidRDefault="002C26F8" w:rsidP="002C26F8">
            <w:proofErr w:type="spellStart"/>
            <w:r>
              <w:t>Суховская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2552" w:type="dxa"/>
          </w:tcPr>
          <w:p w:rsidR="002C26F8" w:rsidRPr="00911852" w:rsidRDefault="002C26F8" w:rsidP="002C26F8">
            <w:r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2C26F8" w:rsidRDefault="002C26F8" w:rsidP="002C26F8">
            <w:r w:rsidRPr="00322DDF">
              <w:t>&lt;данные изъяты&gt;</w:t>
            </w:r>
          </w:p>
        </w:tc>
        <w:tc>
          <w:tcPr>
            <w:tcW w:w="1559" w:type="dxa"/>
          </w:tcPr>
          <w:p w:rsidR="002C26F8" w:rsidRPr="009F536D" w:rsidRDefault="002C26F8" w:rsidP="002C26F8">
            <w:r>
              <w:t xml:space="preserve">18.06.2024 </w:t>
            </w:r>
          </w:p>
          <w:p w:rsidR="002C26F8" w:rsidRPr="009F536D" w:rsidRDefault="002C26F8" w:rsidP="002C26F8">
            <w:r>
              <w:t>14</w:t>
            </w:r>
            <w:r w:rsidRPr="009F536D">
              <w:t xml:space="preserve"> час. </w:t>
            </w:r>
            <w:r>
              <w:t>26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2C26F8" w:rsidRPr="009F536D" w:rsidRDefault="002C26F8" w:rsidP="002C26F8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>
              <w:t>2 115,03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2C26F8" w:rsidRPr="009F536D" w:rsidTr="00633041">
        <w:trPr>
          <w:trHeight w:val="70"/>
        </w:trPr>
        <w:tc>
          <w:tcPr>
            <w:tcW w:w="540" w:type="dxa"/>
          </w:tcPr>
          <w:p w:rsidR="002C26F8" w:rsidRDefault="002C26F8" w:rsidP="002C26F8">
            <w:pPr>
              <w:jc w:val="center"/>
            </w:pPr>
            <w:r>
              <w:lastRenderedPageBreak/>
              <w:t>2.</w:t>
            </w:r>
          </w:p>
        </w:tc>
        <w:tc>
          <w:tcPr>
            <w:tcW w:w="1587" w:type="dxa"/>
          </w:tcPr>
          <w:p w:rsidR="002C26F8" w:rsidRPr="005E0D2F" w:rsidRDefault="002C26F8" w:rsidP="002C26F8">
            <w:proofErr w:type="spellStart"/>
            <w:r w:rsidRPr="005E0D2F">
              <w:t>Бурянин</w:t>
            </w:r>
            <w:proofErr w:type="spellEnd"/>
            <w:r w:rsidRPr="005E0D2F">
              <w:t xml:space="preserve"> Денис Александрович</w:t>
            </w:r>
          </w:p>
        </w:tc>
        <w:tc>
          <w:tcPr>
            <w:tcW w:w="2552" w:type="dxa"/>
          </w:tcPr>
          <w:p w:rsidR="002C26F8" w:rsidRPr="005E0D2F" w:rsidRDefault="002C26F8" w:rsidP="002C26F8">
            <w:r w:rsidRPr="005E0D2F">
              <w:t>Ленинградская обл.,</w:t>
            </w:r>
            <w:bookmarkStart w:id="0" w:name="_GoBack"/>
            <w:bookmarkEnd w:id="0"/>
            <w:r w:rsidRPr="005E0D2F">
              <w:t xml:space="preserve"> Тихвинский р-н, г. Тихвин, </w:t>
            </w:r>
            <w:proofErr w:type="spellStart"/>
            <w:r w:rsidRPr="005E0D2F">
              <w:t>мкр</w:t>
            </w:r>
            <w:proofErr w:type="spellEnd"/>
            <w:r w:rsidRPr="005E0D2F">
              <w:t>. 3, д. 1, кв. 113</w:t>
            </w:r>
          </w:p>
        </w:tc>
        <w:tc>
          <w:tcPr>
            <w:tcW w:w="2835" w:type="dxa"/>
          </w:tcPr>
          <w:p w:rsidR="002C26F8" w:rsidRDefault="002C26F8" w:rsidP="002C26F8">
            <w:r w:rsidRPr="00322DDF">
              <w:t>&lt;данные изъяты&gt;</w:t>
            </w:r>
          </w:p>
        </w:tc>
        <w:tc>
          <w:tcPr>
            <w:tcW w:w="1559" w:type="dxa"/>
          </w:tcPr>
          <w:p w:rsidR="002C26F8" w:rsidRPr="00633041" w:rsidRDefault="002C26F8" w:rsidP="002C26F8">
            <w:r>
              <w:t>01</w:t>
            </w:r>
            <w:r w:rsidRPr="00633041">
              <w:t>.</w:t>
            </w:r>
            <w:r>
              <w:t>07</w:t>
            </w:r>
            <w:r w:rsidRPr="00633041">
              <w:t xml:space="preserve">.2024 </w:t>
            </w:r>
          </w:p>
          <w:p w:rsidR="002C26F8" w:rsidRPr="00633041" w:rsidRDefault="002C26F8" w:rsidP="002C26F8">
            <w:r w:rsidRPr="00633041">
              <w:t xml:space="preserve">14 час. </w:t>
            </w:r>
            <w:r>
              <w:t>20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2C26F8" w:rsidRPr="00633041" w:rsidRDefault="002C26F8" w:rsidP="002C26F8">
            <w:r w:rsidRPr="00592518">
              <w:t>Задаток в размере 2 115,03 руб. зачислен на счет, указанный в информационном сообщении</w:t>
            </w:r>
          </w:p>
        </w:tc>
      </w:tr>
      <w:tr w:rsidR="00592518" w:rsidRPr="009F536D" w:rsidTr="00AF328C">
        <w:trPr>
          <w:trHeight w:val="70"/>
        </w:trPr>
        <w:tc>
          <w:tcPr>
            <w:tcW w:w="540" w:type="dxa"/>
          </w:tcPr>
          <w:p w:rsidR="00592518" w:rsidRDefault="00592518" w:rsidP="00592518">
            <w:pPr>
              <w:jc w:val="center"/>
            </w:pPr>
            <w:r>
              <w:t>3.</w:t>
            </w:r>
          </w:p>
        </w:tc>
        <w:tc>
          <w:tcPr>
            <w:tcW w:w="1587" w:type="dxa"/>
          </w:tcPr>
          <w:p w:rsidR="00592518" w:rsidRPr="00692571" w:rsidRDefault="00592518" w:rsidP="00592518">
            <w:pPr>
              <w:rPr>
                <w:color w:val="FF0000"/>
              </w:rPr>
            </w:pPr>
            <w:r w:rsidRPr="001A3D1E">
              <w:t>Чумакова Елена Борисовна</w:t>
            </w:r>
          </w:p>
        </w:tc>
        <w:tc>
          <w:tcPr>
            <w:tcW w:w="2552" w:type="dxa"/>
          </w:tcPr>
          <w:p w:rsidR="00592518" w:rsidRPr="001A3D1E" w:rsidRDefault="00592518" w:rsidP="00592518">
            <w:r w:rsidRPr="001A3D1E">
              <w:t xml:space="preserve">Ростовская обл., </w:t>
            </w:r>
            <w:proofErr w:type="spellStart"/>
            <w:r w:rsidRPr="001A3D1E">
              <w:t>Красносулинский</w:t>
            </w:r>
            <w:proofErr w:type="spellEnd"/>
            <w:r w:rsidRPr="001A3D1E">
              <w:t xml:space="preserve"> р-н, г. Красный Сулин, ул. Луначарского, д. 39Б</w:t>
            </w:r>
          </w:p>
          <w:p w:rsidR="00592518" w:rsidRPr="00692571" w:rsidRDefault="00592518" w:rsidP="00592518">
            <w:pPr>
              <w:rPr>
                <w:color w:val="FF0000"/>
              </w:rPr>
            </w:pPr>
            <w:r w:rsidRPr="001A3D1E">
              <w:t xml:space="preserve">(адрес фактического проживания: г. Санкт-Петербург, </w:t>
            </w:r>
            <w:proofErr w:type="spellStart"/>
            <w:r w:rsidRPr="001A3D1E">
              <w:t>пр-кт</w:t>
            </w:r>
            <w:proofErr w:type="spellEnd"/>
            <w:r w:rsidRPr="001A3D1E">
              <w:t xml:space="preserve"> Науки, д. 19, корп. 2, кв. 157)</w:t>
            </w:r>
          </w:p>
        </w:tc>
        <w:tc>
          <w:tcPr>
            <w:tcW w:w="2835" w:type="dxa"/>
          </w:tcPr>
          <w:p w:rsidR="00592518" w:rsidRPr="00692571" w:rsidRDefault="002C26F8" w:rsidP="00592518">
            <w:pPr>
              <w:rPr>
                <w:color w:val="FF0000"/>
              </w:rPr>
            </w:pPr>
            <w:r w:rsidRPr="002C26F8">
              <w:t>&lt;данные изъяты&gt;</w:t>
            </w:r>
          </w:p>
        </w:tc>
        <w:tc>
          <w:tcPr>
            <w:tcW w:w="1559" w:type="dxa"/>
          </w:tcPr>
          <w:p w:rsidR="00592518" w:rsidRPr="00E13440" w:rsidRDefault="00592518" w:rsidP="00592518">
            <w:r>
              <w:t>02</w:t>
            </w:r>
            <w:r w:rsidRPr="00E13440">
              <w:t>.</w:t>
            </w:r>
            <w:r>
              <w:t>07</w:t>
            </w:r>
            <w:r w:rsidRPr="00E13440">
              <w:t xml:space="preserve">.2024 </w:t>
            </w:r>
          </w:p>
          <w:p w:rsidR="00592518" w:rsidRPr="006E5AB8" w:rsidRDefault="00592518" w:rsidP="00592518">
            <w:pPr>
              <w:rPr>
                <w:color w:val="FF0000"/>
              </w:rPr>
            </w:pPr>
            <w:r>
              <w:t>08</w:t>
            </w:r>
            <w:r w:rsidRPr="00E13440">
              <w:t xml:space="preserve"> час. </w:t>
            </w:r>
            <w:r>
              <w:t>50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592518" w:rsidRPr="00E13440" w:rsidRDefault="00592518" w:rsidP="00592518">
            <w:r w:rsidRPr="00592518">
              <w:t>Задаток в размере 2 115,03 руб. зачислен на счет, указанный в информационном сообщении</w:t>
            </w:r>
          </w:p>
        </w:tc>
      </w:tr>
      <w:tr w:rsidR="002C26F8" w:rsidRPr="009F536D" w:rsidTr="00AF328C">
        <w:trPr>
          <w:trHeight w:val="70"/>
        </w:trPr>
        <w:tc>
          <w:tcPr>
            <w:tcW w:w="540" w:type="dxa"/>
          </w:tcPr>
          <w:p w:rsidR="002C26F8" w:rsidRDefault="002C26F8" w:rsidP="002C26F8">
            <w:pPr>
              <w:jc w:val="center"/>
            </w:pPr>
            <w:r>
              <w:t>4.</w:t>
            </w:r>
          </w:p>
        </w:tc>
        <w:tc>
          <w:tcPr>
            <w:tcW w:w="1587" w:type="dxa"/>
          </w:tcPr>
          <w:p w:rsidR="002C26F8" w:rsidRPr="001A3D1E" w:rsidRDefault="002C26F8" w:rsidP="002C26F8">
            <w:r>
              <w:t>Никулин Павел Сергеевич</w:t>
            </w:r>
          </w:p>
        </w:tc>
        <w:tc>
          <w:tcPr>
            <w:tcW w:w="2552" w:type="dxa"/>
          </w:tcPr>
          <w:p w:rsidR="002C26F8" w:rsidRPr="001A3D1E" w:rsidRDefault="002C26F8" w:rsidP="002C26F8">
            <w:r w:rsidRPr="00D239AD">
              <w:t xml:space="preserve">Ленинградская обл., Тихвинский р-н, г. Тихвин, </w:t>
            </w:r>
            <w:r>
              <w:t xml:space="preserve">ул. </w:t>
            </w:r>
            <w:proofErr w:type="spellStart"/>
            <w:r>
              <w:t>Пикалевская</w:t>
            </w:r>
            <w:proofErr w:type="spellEnd"/>
            <w:r>
              <w:t>, д. 11</w:t>
            </w:r>
          </w:p>
        </w:tc>
        <w:tc>
          <w:tcPr>
            <w:tcW w:w="2835" w:type="dxa"/>
          </w:tcPr>
          <w:p w:rsidR="002C26F8" w:rsidRDefault="002C26F8" w:rsidP="002C26F8">
            <w:r w:rsidRPr="002A4678">
              <w:t>&lt;данные изъяты&gt;</w:t>
            </w:r>
          </w:p>
        </w:tc>
        <w:tc>
          <w:tcPr>
            <w:tcW w:w="1559" w:type="dxa"/>
          </w:tcPr>
          <w:p w:rsidR="002C26F8" w:rsidRPr="00203A2A" w:rsidRDefault="002C26F8" w:rsidP="002C26F8">
            <w:r>
              <w:t>05</w:t>
            </w:r>
            <w:r w:rsidRPr="00203A2A">
              <w:t xml:space="preserve">.07.2024 </w:t>
            </w:r>
          </w:p>
          <w:p w:rsidR="002C26F8" w:rsidRDefault="002C26F8" w:rsidP="002C26F8">
            <w:r>
              <w:t>15</w:t>
            </w:r>
            <w:r w:rsidRPr="00203A2A">
              <w:t xml:space="preserve"> час. </w:t>
            </w:r>
            <w:r>
              <w:t>3</w:t>
            </w:r>
            <w:r w:rsidRPr="00203A2A">
              <w:t>0 мин.</w:t>
            </w:r>
          </w:p>
        </w:tc>
        <w:tc>
          <w:tcPr>
            <w:tcW w:w="2065" w:type="dxa"/>
          </w:tcPr>
          <w:p w:rsidR="002C26F8" w:rsidRPr="00592518" w:rsidRDefault="002C26F8" w:rsidP="002C26F8">
            <w:r w:rsidRPr="00203A2A">
              <w:t>Задаток в размере 2 115,03 руб. зачислен на счет, указанный в информационном сообщении</w:t>
            </w:r>
          </w:p>
        </w:tc>
      </w:tr>
      <w:tr w:rsidR="002C26F8" w:rsidRPr="009F536D" w:rsidTr="00AF328C">
        <w:trPr>
          <w:trHeight w:val="70"/>
        </w:trPr>
        <w:tc>
          <w:tcPr>
            <w:tcW w:w="540" w:type="dxa"/>
          </w:tcPr>
          <w:p w:rsidR="002C26F8" w:rsidRDefault="002C26F8" w:rsidP="002C26F8">
            <w:pPr>
              <w:jc w:val="center"/>
            </w:pPr>
            <w:r>
              <w:t>5.</w:t>
            </w:r>
          </w:p>
        </w:tc>
        <w:tc>
          <w:tcPr>
            <w:tcW w:w="1587" w:type="dxa"/>
          </w:tcPr>
          <w:p w:rsidR="002C26F8" w:rsidRDefault="002C26F8" w:rsidP="002C26F8">
            <w:proofErr w:type="spellStart"/>
            <w:r>
              <w:t>Уразаков</w:t>
            </w:r>
            <w:proofErr w:type="spellEnd"/>
            <w:r>
              <w:t xml:space="preserve"> Роман Русланович</w:t>
            </w:r>
          </w:p>
        </w:tc>
        <w:tc>
          <w:tcPr>
            <w:tcW w:w="2552" w:type="dxa"/>
          </w:tcPr>
          <w:p w:rsidR="002C26F8" w:rsidRPr="00D239AD" w:rsidRDefault="002C26F8" w:rsidP="002C26F8">
            <w:r>
              <w:t xml:space="preserve">г. Санкт-Петербург, ул. Лидии Зверевой, д. 3, к.1, стр. 1, кв. 214 </w:t>
            </w:r>
            <w:r w:rsidRPr="00F770F4">
              <w:t xml:space="preserve">(адрес фактического проживания: г. Санкт-Петербург, </w:t>
            </w:r>
            <w:r>
              <w:t>ул. Парашютная</w:t>
            </w:r>
            <w:r w:rsidRPr="00F770F4">
              <w:t xml:space="preserve">, д. </w:t>
            </w:r>
            <w:r>
              <w:t>25</w:t>
            </w:r>
            <w:r w:rsidRPr="00F770F4">
              <w:t xml:space="preserve">, корп. 2, кв. </w:t>
            </w:r>
            <w:r>
              <w:t>55</w:t>
            </w:r>
            <w:r w:rsidRPr="00F770F4">
              <w:t>)</w:t>
            </w:r>
          </w:p>
        </w:tc>
        <w:tc>
          <w:tcPr>
            <w:tcW w:w="2835" w:type="dxa"/>
          </w:tcPr>
          <w:p w:rsidR="002C26F8" w:rsidRDefault="002C26F8" w:rsidP="002C26F8">
            <w:r w:rsidRPr="002A4678">
              <w:t>&lt;данные изъяты&gt;</w:t>
            </w:r>
          </w:p>
        </w:tc>
        <w:tc>
          <w:tcPr>
            <w:tcW w:w="1559" w:type="dxa"/>
          </w:tcPr>
          <w:p w:rsidR="002C26F8" w:rsidRDefault="002C26F8" w:rsidP="002C26F8">
            <w:r>
              <w:t>08.07.2024</w:t>
            </w:r>
          </w:p>
          <w:p w:rsidR="002C26F8" w:rsidRDefault="002C26F8" w:rsidP="002C26F8">
            <w:r>
              <w:t>09 час. 34 мин.</w:t>
            </w:r>
          </w:p>
        </w:tc>
        <w:tc>
          <w:tcPr>
            <w:tcW w:w="2065" w:type="dxa"/>
          </w:tcPr>
          <w:p w:rsidR="002C26F8" w:rsidRPr="00F47594" w:rsidRDefault="002C26F8" w:rsidP="002C26F8">
            <w:r w:rsidRPr="006D42AB">
              <w:t>Задаток в размере 2 115,03 руб. зачислен на счет, указанный в информационном сообщении</w:t>
            </w:r>
          </w:p>
        </w:tc>
      </w:tr>
      <w:tr w:rsidR="002C26F8" w:rsidRPr="009F536D" w:rsidTr="00AF328C">
        <w:trPr>
          <w:trHeight w:val="70"/>
        </w:trPr>
        <w:tc>
          <w:tcPr>
            <w:tcW w:w="540" w:type="dxa"/>
          </w:tcPr>
          <w:p w:rsidR="002C26F8" w:rsidRDefault="002C26F8" w:rsidP="002C26F8">
            <w:pPr>
              <w:jc w:val="center"/>
            </w:pPr>
            <w:r>
              <w:t>6.</w:t>
            </w:r>
          </w:p>
        </w:tc>
        <w:tc>
          <w:tcPr>
            <w:tcW w:w="1587" w:type="dxa"/>
          </w:tcPr>
          <w:p w:rsidR="002C26F8" w:rsidRDefault="002C26F8" w:rsidP="002C26F8">
            <w:proofErr w:type="spellStart"/>
            <w:r>
              <w:t>Будишевский</w:t>
            </w:r>
            <w:proofErr w:type="spellEnd"/>
            <w:r>
              <w:t xml:space="preserve"> Михаил Вячеславович</w:t>
            </w:r>
          </w:p>
        </w:tc>
        <w:tc>
          <w:tcPr>
            <w:tcW w:w="2552" w:type="dxa"/>
          </w:tcPr>
          <w:p w:rsidR="002C26F8" w:rsidRDefault="002C26F8" w:rsidP="002C26F8">
            <w:r w:rsidRPr="00772767">
              <w:t xml:space="preserve">Ленинградская обл., </w:t>
            </w:r>
            <w:r>
              <w:t>Кировский</w:t>
            </w:r>
            <w:r w:rsidRPr="00772767">
              <w:t xml:space="preserve"> р-н</w:t>
            </w:r>
            <w:r>
              <w:t>, массив Восход, СНТ Приозерное, ул. 10-я линия, д. 51</w:t>
            </w:r>
          </w:p>
        </w:tc>
        <w:tc>
          <w:tcPr>
            <w:tcW w:w="2835" w:type="dxa"/>
          </w:tcPr>
          <w:p w:rsidR="002C26F8" w:rsidRDefault="002C26F8" w:rsidP="002C26F8">
            <w:r w:rsidRPr="002A4678">
              <w:t>&lt;данные изъяты&gt;</w:t>
            </w:r>
          </w:p>
        </w:tc>
        <w:tc>
          <w:tcPr>
            <w:tcW w:w="1559" w:type="dxa"/>
          </w:tcPr>
          <w:p w:rsidR="002C26F8" w:rsidRDefault="002C26F8" w:rsidP="002C26F8">
            <w:r>
              <w:t>08.07.2024</w:t>
            </w:r>
          </w:p>
          <w:p w:rsidR="002C26F8" w:rsidRDefault="002C26F8" w:rsidP="002C26F8">
            <w:r>
              <w:t>17 час. 04 мин.</w:t>
            </w:r>
          </w:p>
        </w:tc>
        <w:tc>
          <w:tcPr>
            <w:tcW w:w="2065" w:type="dxa"/>
          </w:tcPr>
          <w:p w:rsidR="002C26F8" w:rsidRPr="00F47594" w:rsidRDefault="002C26F8" w:rsidP="002C26F8">
            <w:r w:rsidRPr="006D42AB">
              <w:t>Задаток в размере 2 115,03 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Pr="00443E4A" w:rsidRDefault="00501723" w:rsidP="007E20ED">
      <w:pPr>
        <w:tabs>
          <w:tab w:val="left" w:pos="0"/>
        </w:tabs>
        <w:ind w:firstLine="720"/>
        <w:jc w:val="both"/>
      </w:pPr>
      <w:proofErr w:type="gramStart"/>
      <w:r w:rsidRPr="00443E4A">
        <w:t>До</w:t>
      </w:r>
      <w:r w:rsidR="0091231E">
        <w:t xml:space="preserve"> </w:t>
      </w:r>
      <w:r w:rsidRPr="00443E4A">
        <w:t>окончания</w:t>
      </w:r>
      <w:proofErr w:type="gramEnd"/>
      <w:r w:rsidRPr="00443E4A">
        <w:t xml:space="preserve"> указанного в извещении о проведении аукциона срока подачи заяво</w:t>
      </w:r>
      <w:r>
        <w:t>к на участие в аукционе, заявки</w:t>
      </w:r>
      <w:r w:rsidRPr="00443E4A">
        <w:t xml:space="preserve"> не отзывал</w:t>
      </w:r>
      <w:r>
        <w:t>и</w:t>
      </w:r>
      <w:r w:rsidRPr="00443E4A">
        <w:t>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proofErr w:type="spellStart"/>
      <w:r w:rsidR="006E5AB8">
        <w:rPr>
          <w:b/>
          <w:bCs/>
          <w:u w:val="single"/>
        </w:rPr>
        <w:t>Суховскую</w:t>
      </w:r>
      <w:proofErr w:type="spellEnd"/>
      <w:r w:rsidR="006E5AB8">
        <w:rPr>
          <w:b/>
          <w:bCs/>
          <w:u w:val="single"/>
        </w:rPr>
        <w:t xml:space="preserve"> Ирину</w:t>
      </w:r>
      <w:r w:rsidR="006E5AB8" w:rsidRPr="006E5AB8">
        <w:rPr>
          <w:b/>
          <w:bCs/>
          <w:u w:val="single"/>
        </w:rPr>
        <w:t xml:space="preserve"> Викторовн</w:t>
      </w:r>
      <w:r w:rsidR="006E5AB8">
        <w:rPr>
          <w:b/>
          <w:bCs/>
          <w:u w:val="single"/>
        </w:rPr>
        <w:t>у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proofErr w:type="spellStart"/>
      <w:r w:rsidR="00592518">
        <w:rPr>
          <w:b/>
          <w:bCs/>
          <w:u w:val="single"/>
        </w:rPr>
        <w:t>Бурянина</w:t>
      </w:r>
      <w:proofErr w:type="spellEnd"/>
      <w:r w:rsidR="00592518">
        <w:rPr>
          <w:b/>
          <w:bCs/>
          <w:u w:val="single"/>
        </w:rPr>
        <w:t xml:space="preserve"> Дениса Александровича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AF328C" w:rsidRDefault="005622ED" w:rsidP="00AF328C">
      <w:pPr>
        <w:ind w:firstLine="720"/>
        <w:jc w:val="both"/>
      </w:pPr>
      <w:r>
        <w:t>3</w:t>
      </w:r>
      <w:r w:rsidR="00AF328C" w:rsidRPr="00E13440">
        <w:t xml:space="preserve">. Допустить к участию в аукционе и признать участником аукциона </w:t>
      </w:r>
      <w:r w:rsidR="00592518">
        <w:rPr>
          <w:b/>
          <w:bCs/>
          <w:u w:val="single"/>
        </w:rPr>
        <w:t>Чумакову Елену Борисовну</w:t>
      </w:r>
      <w:r w:rsidR="00AF328C" w:rsidRPr="00E13440">
        <w:t xml:space="preserve">. Для участия в аукционе участника </w:t>
      </w:r>
      <w:r>
        <w:rPr>
          <w:b/>
          <w:u w:val="single"/>
        </w:rPr>
        <w:t>зарегистрировать за № 3</w:t>
      </w:r>
      <w:r w:rsidR="00AF328C" w:rsidRPr="00E13440">
        <w:rPr>
          <w:b/>
          <w:u w:val="single"/>
        </w:rPr>
        <w:t>.</w:t>
      </w:r>
      <w:r w:rsidR="00AF328C" w:rsidRPr="00E13440">
        <w:t xml:space="preserve"> </w:t>
      </w:r>
    </w:p>
    <w:p w:rsidR="00203A2A" w:rsidRPr="00203A2A" w:rsidRDefault="00203A2A" w:rsidP="00203A2A">
      <w:pPr>
        <w:ind w:firstLine="720"/>
        <w:jc w:val="both"/>
      </w:pPr>
      <w:r>
        <w:t>4</w:t>
      </w:r>
      <w:r w:rsidRPr="00203A2A">
        <w:t xml:space="preserve">. Допустить к участию в аукционе и признать участником аукциона </w:t>
      </w:r>
      <w:r>
        <w:rPr>
          <w:b/>
          <w:bCs/>
          <w:u w:val="single"/>
        </w:rPr>
        <w:t>Никулина Павла Сергеевича</w:t>
      </w:r>
      <w:r w:rsidRPr="00203A2A">
        <w:t xml:space="preserve">. Для участия в аукционе участника </w:t>
      </w:r>
      <w:r>
        <w:rPr>
          <w:b/>
          <w:u w:val="single"/>
        </w:rPr>
        <w:t>зарегистрировать за № 4</w:t>
      </w:r>
      <w:r w:rsidRPr="00203A2A">
        <w:rPr>
          <w:b/>
          <w:u w:val="single"/>
        </w:rPr>
        <w:t>.</w:t>
      </w:r>
      <w:r w:rsidRPr="00203A2A">
        <w:t xml:space="preserve"> </w:t>
      </w:r>
    </w:p>
    <w:p w:rsidR="006D42AB" w:rsidRPr="006D42AB" w:rsidRDefault="006D42AB" w:rsidP="006D42AB">
      <w:pPr>
        <w:ind w:firstLine="720"/>
        <w:jc w:val="both"/>
      </w:pPr>
      <w:r>
        <w:t>5</w:t>
      </w:r>
      <w:r w:rsidRPr="006D42AB">
        <w:t xml:space="preserve">. Допустить к участию в аукционе и признать участником аукциона </w:t>
      </w:r>
      <w:proofErr w:type="spellStart"/>
      <w:r>
        <w:rPr>
          <w:b/>
          <w:bCs/>
          <w:u w:val="single"/>
        </w:rPr>
        <w:t>Уразакова</w:t>
      </w:r>
      <w:proofErr w:type="spellEnd"/>
      <w:r>
        <w:rPr>
          <w:b/>
          <w:bCs/>
          <w:u w:val="single"/>
        </w:rPr>
        <w:t xml:space="preserve"> Романа Руслановича</w:t>
      </w:r>
      <w:r w:rsidRPr="006D42AB">
        <w:t xml:space="preserve">. Для участия в аукционе участника </w:t>
      </w:r>
      <w:r>
        <w:rPr>
          <w:b/>
          <w:u w:val="single"/>
        </w:rPr>
        <w:t>зарегистрировать за № 5</w:t>
      </w:r>
      <w:r w:rsidRPr="006D42AB">
        <w:rPr>
          <w:b/>
          <w:u w:val="single"/>
        </w:rPr>
        <w:t>.</w:t>
      </w:r>
      <w:r w:rsidRPr="006D42AB">
        <w:t xml:space="preserve"> </w:t>
      </w:r>
    </w:p>
    <w:p w:rsidR="00575359" w:rsidRPr="00575359" w:rsidRDefault="00575359" w:rsidP="00575359">
      <w:pPr>
        <w:ind w:firstLine="720"/>
        <w:jc w:val="both"/>
      </w:pPr>
      <w:r>
        <w:t>6</w:t>
      </w:r>
      <w:r w:rsidRPr="00575359">
        <w:t xml:space="preserve">. Допустить к участию в аукционе и признать участником аукциона </w:t>
      </w:r>
      <w:proofErr w:type="spellStart"/>
      <w:r>
        <w:rPr>
          <w:b/>
          <w:bCs/>
          <w:u w:val="single"/>
        </w:rPr>
        <w:t>Будишевского</w:t>
      </w:r>
      <w:proofErr w:type="spellEnd"/>
      <w:r>
        <w:rPr>
          <w:b/>
          <w:bCs/>
          <w:u w:val="single"/>
        </w:rPr>
        <w:t xml:space="preserve"> Михаила Вячеславовича</w:t>
      </w:r>
      <w:r w:rsidRPr="00575359">
        <w:t xml:space="preserve">. Для участия в аукционе участника </w:t>
      </w:r>
      <w:r>
        <w:rPr>
          <w:b/>
          <w:u w:val="single"/>
        </w:rPr>
        <w:t>зарегистрировать за № 6</w:t>
      </w:r>
      <w:r w:rsidRPr="00575359">
        <w:rPr>
          <w:b/>
          <w:u w:val="single"/>
        </w:rPr>
        <w:t>.</w:t>
      </w:r>
      <w:r w:rsidRPr="00575359">
        <w:t xml:space="preserve"> </w:t>
      </w:r>
    </w:p>
    <w:p w:rsidR="00203A2A" w:rsidRPr="00E13440" w:rsidRDefault="00203A2A" w:rsidP="00AF328C">
      <w:pPr>
        <w:ind w:firstLine="720"/>
        <w:jc w:val="both"/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lastRenderedPageBreak/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2C26F8">
      <w:pgSz w:w="11906" w:h="16838"/>
      <w:pgMar w:top="28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469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A2A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3BA7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6F8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359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8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2AB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A4AF4-89E1-4D3C-A14F-ADCC4D8D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6263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2024-07-09T07:44:00Z</cp:lastPrinted>
  <dcterms:created xsi:type="dcterms:W3CDTF">2024-07-10T05:11:00Z</dcterms:created>
  <dcterms:modified xsi:type="dcterms:W3CDTF">2024-07-10T05:11:00Z</dcterms:modified>
</cp:coreProperties>
</file>